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44E7" w14:textId="77777777" w:rsidR="00FF7246" w:rsidRPr="00DF6D6B" w:rsidRDefault="00304F6D">
      <w:pPr>
        <w:pStyle w:val="Nagwek10"/>
        <w:keepNext/>
        <w:keepLines/>
        <w:rPr>
          <w:lang w:val="en-US"/>
        </w:rPr>
      </w:pPr>
      <w:bookmarkStart w:id="0" w:name="bookmark0"/>
      <w:r w:rsidRPr="00DF6D6B">
        <w:rPr>
          <w:rStyle w:val="Nagwek1"/>
          <w:b/>
          <w:bCs/>
          <w:lang w:val="en-US"/>
        </w:rPr>
        <w:t>PEŁNOMOCNICTWO DO DORĘCZEŃ</w:t>
      </w:r>
      <w:bookmarkEnd w:id="0"/>
    </w:p>
    <w:p w14:paraId="38B545AF" w14:textId="77777777" w:rsidR="00FF7246" w:rsidRPr="00DF6D6B" w:rsidRDefault="00304F6D">
      <w:pPr>
        <w:pStyle w:val="Nagwek20"/>
        <w:keepNext/>
        <w:keepLines/>
        <w:spacing w:after="940"/>
        <w:rPr>
          <w:lang w:val="en-US"/>
        </w:rPr>
      </w:pPr>
      <w:bookmarkStart w:id="1" w:name="bookmark2"/>
      <w:r w:rsidRPr="00DF6D6B">
        <w:rPr>
          <w:rStyle w:val="Nagwek2"/>
          <w:lang w:val="en-US"/>
        </w:rPr>
        <w:t>POWER OF ATTORNEY FOR DELIVERY</w:t>
      </w:r>
      <w:bookmarkEnd w:id="1"/>
    </w:p>
    <w:p w14:paraId="1D3F1667" w14:textId="77777777" w:rsidR="00FF7246" w:rsidRDefault="00304F6D">
      <w:pPr>
        <w:pStyle w:val="Nagwek40"/>
        <w:keepNext/>
        <w:keepLines/>
        <w:spacing w:after="500"/>
      </w:pPr>
      <w:bookmarkStart w:id="2" w:name="bookmark4"/>
      <w:r>
        <w:rPr>
          <w:rStyle w:val="Nagwek4"/>
        </w:rPr>
        <w:t>Ja, niżej podpisany/a: | I, the undersigned:</w:t>
      </w:r>
      <w:bookmarkEnd w:id="2"/>
    </w:p>
    <w:p w14:paraId="184B405E" w14:textId="77777777" w:rsidR="00FF7246" w:rsidRPr="005148D8" w:rsidRDefault="00304F6D">
      <w:pPr>
        <w:pStyle w:val="Nagwek40"/>
        <w:keepNext/>
        <w:keepLines/>
        <w:rPr>
          <w:sz w:val="16"/>
          <w:szCs w:val="16"/>
        </w:rPr>
      </w:pPr>
      <w:bookmarkStart w:id="3" w:name="bookmark6"/>
      <w:r>
        <w:rPr>
          <w:rStyle w:val="Nagwek4"/>
        </w:rPr>
        <w:t>o imieniu:</w:t>
      </w:r>
      <w:bookmarkEnd w:id="3"/>
      <w:r w:rsidR="005148D8">
        <w:rPr>
          <w:rStyle w:val="Nagwek4"/>
        </w:rPr>
        <w:tab/>
        <w:t xml:space="preserve">    </w:t>
      </w:r>
      <w:r w:rsidR="005148D8" w:rsidRPr="005148D8">
        <w:rPr>
          <w:rStyle w:val="Nagwek4"/>
          <w:sz w:val="16"/>
          <w:szCs w:val="16"/>
        </w:rPr>
        <w:t>………………………………………………………………………………………………………………</w:t>
      </w:r>
      <w:r w:rsidR="005148D8">
        <w:rPr>
          <w:rStyle w:val="Nagwek4"/>
          <w:sz w:val="16"/>
          <w:szCs w:val="16"/>
        </w:rPr>
        <w:t>……………………….</w:t>
      </w:r>
    </w:p>
    <w:p w14:paraId="19F10C8D" w14:textId="77777777" w:rsidR="00FF7246" w:rsidRDefault="00304F6D">
      <w:pPr>
        <w:pStyle w:val="Teksttreci0"/>
        <w:tabs>
          <w:tab w:val="left" w:pos="1614"/>
        </w:tabs>
        <w:spacing w:after="260" w:line="240" w:lineRule="auto"/>
      </w:pPr>
      <w:r>
        <w:rPr>
          <w:rStyle w:val="Teksttreci"/>
          <w:sz w:val="20"/>
          <w:szCs w:val="20"/>
        </w:rPr>
        <w:t>named:</w:t>
      </w:r>
      <w:r>
        <w:rPr>
          <w:rStyle w:val="Teksttreci"/>
          <w:sz w:val="20"/>
          <w:szCs w:val="20"/>
        </w:rPr>
        <w:tab/>
      </w:r>
      <w:r>
        <w:rPr>
          <w:rStyle w:val="Teksttreci"/>
        </w:rPr>
        <w:t>imię i nazwisko (pisownia zgodna z paszportem) | name and surname (spelling according to passport)</w:t>
      </w:r>
    </w:p>
    <w:p w14:paraId="4F7B2BC1" w14:textId="77777777" w:rsidR="00FF7246" w:rsidRPr="001166F8" w:rsidRDefault="00304F6D">
      <w:pPr>
        <w:pStyle w:val="Nagwek40"/>
        <w:keepNext/>
        <w:keepLines/>
        <w:rPr>
          <w:sz w:val="16"/>
          <w:szCs w:val="16"/>
        </w:rPr>
      </w:pPr>
      <w:bookmarkStart w:id="4" w:name="bookmark8"/>
      <w:r w:rsidRPr="001166F8">
        <w:rPr>
          <w:rStyle w:val="Nagwek4"/>
        </w:rPr>
        <w:t>urodzony/a:</w:t>
      </w:r>
      <w:bookmarkEnd w:id="4"/>
      <w:r w:rsidR="005148D8" w:rsidRPr="001166F8">
        <w:rPr>
          <w:rStyle w:val="Nagwek4"/>
        </w:rPr>
        <w:tab/>
        <w:t xml:space="preserve">    </w:t>
      </w:r>
      <w:r w:rsidR="005148D8" w:rsidRPr="001166F8">
        <w:rPr>
          <w:rStyle w:val="Nagwek4"/>
          <w:sz w:val="16"/>
          <w:szCs w:val="16"/>
        </w:rPr>
        <w:t>……………………………………………………………………………………………………………………………………………</w:t>
      </w:r>
    </w:p>
    <w:p w14:paraId="434A5D3C" w14:textId="77777777" w:rsidR="00FF7246" w:rsidRPr="00DF6D6B" w:rsidRDefault="00304F6D">
      <w:pPr>
        <w:pStyle w:val="Teksttreci0"/>
        <w:tabs>
          <w:tab w:val="left" w:pos="1614"/>
        </w:tabs>
        <w:spacing w:after="260" w:line="240" w:lineRule="auto"/>
        <w:rPr>
          <w:lang w:val="en-US"/>
        </w:rPr>
      </w:pPr>
      <w:r w:rsidRPr="00DF6D6B">
        <w:rPr>
          <w:rStyle w:val="Teksttreci"/>
          <w:sz w:val="20"/>
          <w:szCs w:val="20"/>
          <w:lang w:val="en-US"/>
        </w:rPr>
        <w:t>born:</w:t>
      </w:r>
      <w:r w:rsidRPr="00DF6D6B">
        <w:rPr>
          <w:rStyle w:val="Teksttreci"/>
          <w:sz w:val="20"/>
          <w:szCs w:val="20"/>
          <w:lang w:val="en-US"/>
        </w:rPr>
        <w:tab/>
      </w:r>
      <w:r w:rsidRPr="00DF6D6B">
        <w:rPr>
          <w:rStyle w:val="Teksttreci"/>
          <w:lang w:val="en-US"/>
        </w:rPr>
        <w:t>data i miejsce urodzenia | date and place of birth</w:t>
      </w:r>
    </w:p>
    <w:p w14:paraId="16E7A3A3" w14:textId="77777777" w:rsidR="00FF7246" w:rsidRPr="00DF6D6B" w:rsidRDefault="00304F6D">
      <w:pPr>
        <w:pStyle w:val="Teksttreci0"/>
        <w:tabs>
          <w:tab w:val="left" w:leader="dot" w:pos="8640"/>
        </w:tabs>
        <w:spacing w:after="60" w:line="240" w:lineRule="auto"/>
        <w:jc w:val="right"/>
        <w:rPr>
          <w:lang w:val="en-US"/>
        </w:rPr>
      </w:pPr>
      <w:r w:rsidRPr="00DF6D6B">
        <w:rPr>
          <w:rStyle w:val="Teksttreci"/>
          <w:lang w:val="en-US"/>
        </w:rPr>
        <w:tab/>
      </w:r>
    </w:p>
    <w:p w14:paraId="4F7D59B7" w14:textId="77777777" w:rsidR="00FF7246" w:rsidRPr="00DF6D6B" w:rsidRDefault="00304F6D">
      <w:pPr>
        <w:pStyle w:val="Teksttreci0"/>
        <w:tabs>
          <w:tab w:val="left" w:pos="1614"/>
        </w:tabs>
        <w:spacing w:after="500" w:line="240" w:lineRule="auto"/>
        <w:rPr>
          <w:lang w:val="en-US"/>
        </w:rPr>
      </w:pPr>
      <w:r w:rsidRPr="00DF6D6B">
        <w:rPr>
          <w:rStyle w:val="Teksttreci"/>
          <w:sz w:val="20"/>
          <w:szCs w:val="20"/>
          <w:lang w:val="en-US"/>
        </w:rPr>
        <w:t>holding a:</w:t>
      </w:r>
      <w:r w:rsidRPr="00DF6D6B">
        <w:rPr>
          <w:rStyle w:val="Teksttreci"/>
          <w:sz w:val="20"/>
          <w:szCs w:val="20"/>
          <w:lang w:val="en-US"/>
        </w:rPr>
        <w:tab/>
      </w:r>
      <w:r w:rsidRPr="00DF6D6B">
        <w:rPr>
          <w:rStyle w:val="Teksttreci"/>
          <w:lang w:val="en-US"/>
        </w:rPr>
        <w:t>rodzaj, seria i nr dokumentu tożsamości | type, series, and number of an identity document</w:t>
      </w:r>
    </w:p>
    <w:p w14:paraId="16E78F7C" w14:textId="77777777" w:rsidR="00FF7246" w:rsidRDefault="00304F6D">
      <w:pPr>
        <w:pStyle w:val="Teksttreci0"/>
        <w:spacing w:after="0" w:line="240" w:lineRule="auto"/>
      </w:pPr>
      <w:r>
        <w:rPr>
          <w:rStyle w:val="Teksttreci"/>
          <w:b/>
          <w:bCs/>
        </w:rPr>
        <w:t>ustanawiam pełnomocnikiem do doręczeń w Polsce:</w:t>
      </w:r>
    </w:p>
    <w:p w14:paraId="4C783EE5" w14:textId="77777777" w:rsidR="00FF7246" w:rsidRPr="00DF6D6B" w:rsidRDefault="00304F6D">
      <w:pPr>
        <w:pStyle w:val="Teksttreci20"/>
        <w:spacing w:after="500" w:line="240" w:lineRule="auto"/>
        <w:rPr>
          <w:lang w:val="en-US"/>
        </w:rPr>
      </w:pPr>
      <w:r w:rsidRPr="00DF6D6B">
        <w:rPr>
          <w:rStyle w:val="Teksttreci2"/>
          <w:lang w:val="en-US"/>
        </w:rPr>
        <w:t>(I appoint an attorney for service in Poland)</w:t>
      </w:r>
    </w:p>
    <w:p w14:paraId="3C11AF88" w14:textId="77777777" w:rsidR="00FF7246" w:rsidRPr="00DF6D6B" w:rsidRDefault="00304F6D">
      <w:pPr>
        <w:pStyle w:val="Teksttreci0"/>
        <w:tabs>
          <w:tab w:val="left" w:leader="dot" w:pos="9354"/>
        </w:tabs>
        <w:spacing w:after="60" w:line="240" w:lineRule="auto"/>
        <w:ind w:left="1960"/>
        <w:rPr>
          <w:lang w:val="en-US"/>
        </w:rPr>
      </w:pPr>
      <w:r w:rsidRPr="00DF6D6B">
        <w:rPr>
          <w:rStyle w:val="Teksttreci"/>
          <w:lang w:val="en-US"/>
        </w:rPr>
        <w:tab/>
      </w:r>
    </w:p>
    <w:p w14:paraId="0D87D42B" w14:textId="77777777" w:rsidR="00FF7246" w:rsidRPr="00DF6D6B" w:rsidRDefault="00304F6D">
      <w:pPr>
        <w:pStyle w:val="Teksttreci0"/>
        <w:tabs>
          <w:tab w:val="left" w:pos="1937"/>
        </w:tabs>
        <w:spacing w:after="260" w:line="240" w:lineRule="auto"/>
        <w:rPr>
          <w:lang w:val="en-US"/>
        </w:rPr>
      </w:pPr>
      <w:r w:rsidRPr="00DF6D6B">
        <w:rPr>
          <w:rStyle w:val="Teksttreci"/>
          <w:sz w:val="20"/>
          <w:szCs w:val="20"/>
          <w:lang w:val="en-US"/>
        </w:rPr>
        <w:t>Mr./Ms.</w:t>
      </w:r>
      <w:r>
        <w:rPr>
          <w:rStyle w:val="Teksttreci"/>
          <w:sz w:val="20"/>
          <w:szCs w:val="20"/>
        </w:rPr>
        <w:footnoteReference w:id="1"/>
      </w:r>
      <w:r w:rsidRPr="00DF6D6B">
        <w:rPr>
          <w:rStyle w:val="Teksttreci"/>
          <w:sz w:val="20"/>
          <w:szCs w:val="20"/>
          <w:lang w:val="en-US"/>
        </w:rPr>
        <w:t>:</w:t>
      </w:r>
      <w:r w:rsidRPr="00DF6D6B">
        <w:rPr>
          <w:rStyle w:val="Teksttreci"/>
          <w:sz w:val="20"/>
          <w:szCs w:val="20"/>
          <w:lang w:val="en-US"/>
        </w:rPr>
        <w:tab/>
      </w:r>
      <w:r w:rsidRPr="00DF6D6B">
        <w:rPr>
          <w:rStyle w:val="Teksttreci"/>
          <w:lang w:val="en-US"/>
        </w:rPr>
        <w:t>imię i nazwisko (pisownia zgodna z paszportem) | name and surname (spelling according to passport)</w:t>
      </w:r>
    </w:p>
    <w:p w14:paraId="296F3ADA" w14:textId="77777777" w:rsidR="00FF7246" w:rsidRPr="00DF6D6B" w:rsidRDefault="00304F6D">
      <w:pPr>
        <w:pStyle w:val="Nagwek40"/>
        <w:keepNext/>
        <w:keepLines/>
        <w:tabs>
          <w:tab w:val="left" w:pos="1937"/>
          <w:tab w:val="left" w:leader="dot" w:pos="9354"/>
        </w:tabs>
        <w:rPr>
          <w:lang w:val="en-US"/>
        </w:rPr>
      </w:pPr>
      <w:bookmarkStart w:id="5" w:name="bookmark10"/>
      <w:r w:rsidRPr="00DF6D6B">
        <w:rPr>
          <w:rStyle w:val="Nagwek4"/>
          <w:lang w:val="en-US"/>
        </w:rPr>
        <w:t>urodzony/a:</w:t>
      </w:r>
      <w:r w:rsidRPr="00DF6D6B">
        <w:rPr>
          <w:rStyle w:val="Nagwek4"/>
          <w:lang w:val="en-US"/>
        </w:rPr>
        <w:tab/>
      </w:r>
      <w:r w:rsidRPr="00DF6D6B">
        <w:rPr>
          <w:rStyle w:val="Nagwek4"/>
          <w:lang w:val="en-US"/>
        </w:rPr>
        <w:tab/>
      </w:r>
      <w:bookmarkEnd w:id="5"/>
    </w:p>
    <w:p w14:paraId="2B317F49" w14:textId="77777777" w:rsidR="00FF7246" w:rsidRPr="00DF6D6B" w:rsidRDefault="00304F6D">
      <w:pPr>
        <w:pStyle w:val="Teksttreci0"/>
        <w:tabs>
          <w:tab w:val="left" w:pos="1937"/>
        </w:tabs>
        <w:spacing w:after="260" w:line="240" w:lineRule="auto"/>
        <w:rPr>
          <w:lang w:val="en-US"/>
        </w:rPr>
      </w:pPr>
      <w:r w:rsidRPr="00DF6D6B">
        <w:rPr>
          <w:rStyle w:val="Teksttreci"/>
          <w:sz w:val="20"/>
          <w:szCs w:val="20"/>
          <w:lang w:val="en-US"/>
        </w:rPr>
        <w:t>born:</w:t>
      </w:r>
      <w:r w:rsidRPr="00DF6D6B">
        <w:rPr>
          <w:rStyle w:val="Teksttreci"/>
          <w:sz w:val="20"/>
          <w:szCs w:val="20"/>
          <w:lang w:val="en-US"/>
        </w:rPr>
        <w:tab/>
      </w:r>
      <w:r w:rsidRPr="00DF6D6B">
        <w:rPr>
          <w:rStyle w:val="Teksttreci"/>
          <w:lang w:val="en-US"/>
        </w:rPr>
        <w:t>data i miejsce urodzenia | date and place of birth</w:t>
      </w:r>
    </w:p>
    <w:p w14:paraId="24ECCEF1" w14:textId="77777777" w:rsidR="00FF7246" w:rsidRPr="00DF6D6B" w:rsidRDefault="00304F6D">
      <w:pPr>
        <w:pStyle w:val="Nagwek40"/>
        <w:keepNext/>
        <w:keepLines/>
        <w:tabs>
          <w:tab w:val="left" w:leader="dot" w:pos="10296"/>
        </w:tabs>
        <w:jc w:val="both"/>
        <w:rPr>
          <w:lang w:val="en-US"/>
        </w:rPr>
      </w:pPr>
      <w:bookmarkStart w:id="6" w:name="bookmark12"/>
      <w:r w:rsidRPr="00DF6D6B">
        <w:rPr>
          <w:rStyle w:val="Nagwek4"/>
          <w:lang w:val="en-US"/>
        </w:rPr>
        <w:t xml:space="preserve">legitymującego/ </w:t>
      </w:r>
      <w:r w:rsidRPr="00DF6D6B">
        <w:rPr>
          <w:rStyle w:val="Nagwek4"/>
          <w:lang w:val="en-US"/>
        </w:rPr>
        <w:tab/>
      </w:r>
      <w:bookmarkEnd w:id="6"/>
    </w:p>
    <w:p w14:paraId="2BCBA89A" w14:textId="77777777" w:rsidR="00FF7246" w:rsidRPr="00DF6D6B" w:rsidRDefault="00304F6D">
      <w:pPr>
        <w:pStyle w:val="Teksttreci0"/>
        <w:tabs>
          <w:tab w:val="left" w:pos="1937"/>
        </w:tabs>
        <w:spacing w:after="260" w:line="240" w:lineRule="auto"/>
        <w:rPr>
          <w:lang w:val="en-US"/>
        </w:rPr>
      </w:pPr>
      <w:r w:rsidRPr="00DF6D6B">
        <w:rPr>
          <w:rStyle w:val="Teksttreci"/>
          <w:sz w:val="20"/>
          <w:szCs w:val="20"/>
          <w:lang w:val="en-US"/>
        </w:rPr>
        <w:t>holding a:</w:t>
      </w:r>
      <w:r w:rsidRPr="00DF6D6B">
        <w:rPr>
          <w:rStyle w:val="Teksttreci"/>
          <w:sz w:val="20"/>
          <w:szCs w:val="20"/>
          <w:lang w:val="en-US"/>
        </w:rPr>
        <w:tab/>
      </w:r>
      <w:r w:rsidRPr="00DF6D6B">
        <w:rPr>
          <w:rStyle w:val="Teksttreci"/>
          <w:lang w:val="en-US"/>
        </w:rPr>
        <w:t>rodzaj, seria i nr dokumentu tożsamości | type, series, and number of an identity document</w:t>
      </w:r>
    </w:p>
    <w:p w14:paraId="3F0FE680" w14:textId="77777777" w:rsidR="00FF7246" w:rsidRDefault="00304F6D">
      <w:pPr>
        <w:pStyle w:val="Nagwek40"/>
        <w:keepNext/>
        <w:keepLines/>
        <w:tabs>
          <w:tab w:val="left" w:leader="dot" w:pos="10296"/>
        </w:tabs>
      </w:pPr>
      <w:bookmarkStart w:id="7" w:name="bookmark14"/>
      <w:r>
        <w:rPr>
          <w:rStyle w:val="Nagwek4"/>
        </w:rPr>
        <w:t xml:space="preserve">wydanym w/przez: </w:t>
      </w:r>
      <w:r>
        <w:rPr>
          <w:rStyle w:val="Nagwek4"/>
        </w:rPr>
        <w:tab/>
      </w:r>
      <w:bookmarkEnd w:id="7"/>
    </w:p>
    <w:p w14:paraId="600A8C12" w14:textId="77777777" w:rsidR="00FF7246" w:rsidRDefault="00304F6D">
      <w:pPr>
        <w:pStyle w:val="Teksttreci0"/>
        <w:tabs>
          <w:tab w:val="left" w:pos="1937"/>
        </w:tabs>
        <w:spacing w:after="500" w:line="240" w:lineRule="auto"/>
      </w:pPr>
      <w:r>
        <w:rPr>
          <w:rStyle w:val="Teksttreci"/>
          <w:sz w:val="20"/>
          <w:szCs w:val="20"/>
        </w:rPr>
        <w:t>issued in/by:</w:t>
      </w:r>
      <w:r>
        <w:rPr>
          <w:rStyle w:val="Teksttreci"/>
          <w:sz w:val="20"/>
          <w:szCs w:val="20"/>
        </w:rPr>
        <w:tab/>
      </w:r>
      <w:r>
        <w:rPr>
          <w:rStyle w:val="Teksttreci"/>
        </w:rPr>
        <w:t>państwo/organ wydający ww. dokument tożsamości | country/authority issuing the above identity document</w:t>
      </w:r>
    </w:p>
    <w:p w14:paraId="0FAC8B00" w14:textId="77777777" w:rsidR="00FF7246" w:rsidRPr="0054020A" w:rsidRDefault="00304F6D">
      <w:pPr>
        <w:pStyle w:val="Nagwek40"/>
        <w:keepNext/>
        <w:keepLines/>
        <w:rPr>
          <w:sz w:val="16"/>
          <w:szCs w:val="16"/>
        </w:rPr>
      </w:pPr>
      <w:bookmarkStart w:id="8" w:name="bookmark16"/>
      <w:r w:rsidRPr="0054020A">
        <w:rPr>
          <w:rStyle w:val="Nagwek4"/>
        </w:rPr>
        <w:t>zamieszkałego/łą* pod adresem:</w:t>
      </w:r>
      <w:bookmarkEnd w:id="8"/>
      <w:r w:rsidR="003E4B9E" w:rsidRPr="0054020A">
        <w:rPr>
          <w:rStyle w:val="Nagwek4"/>
        </w:rPr>
        <w:tab/>
      </w:r>
      <w:r w:rsidR="003E4B9E" w:rsidRPr="0054020A">
        <w:rPr>
          <w:rStyle w:val="Nagwek4"/>
          <w:sz w:val="16"/>
          <w:szCs w:val="16"/>
        </w:rPr>
        <w:t>………………………………………………………………………………………………………………………….</w:t>
      </w:r>
    </w:p>
    <w:bookmarkStart w:id="9" w:name="bookmark18"/>
    <w:p w14:paraId="695D2729" w14:textId="77777777" w:rsidR="00FF7246" w:rsidRPr="003E4B9E" w:rsidRDefault="00952F1C">
      <w:pPr>
        <w:pStyle w:val="Nagwek40"/>
        <w:keepNext/>
        <w:keepLines/>
        <w:spacing w:after="2880"/>
      </w:pPr>
      <w:r w:rsidRPr="003E4B9E">
        <w:rPr>
          <w:rFonts w:eastAsia="Courier New"/>
          <w:noProof/>
          <w:lang w:val="en-US"/>
        </w:rPr>
        <mc:AlternateContent>
          <mc:Choice Requires="wps">
            <w:drawing>
              <wp:anchor distT="45720" distB="45720" distL="114300" distR="114300" simplePos="0" relativeHeight="251658243" behindDoc="0" locked="0" layoutInCell="1" allowOverlap="1" wp14:anchorId="64B203CC" wp14:editId="0A70A7CB">
                <wp:simplePos x="0" y="0"/>
                <wp:positionH relativeFrom="margin">
                  <wp:posOffset>4479925</wp:posOffset>
                </wp:positionH>
                <wp:positionV relativeFrom="paragraph">
                  <wp:posOffset>1680210</wp:posOffset>
                </wp:positionV>
                <wp:extent cx="2067560" cy="209550"/>
                <wp:effectExtent l="0" t="0" r="889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209550"/>
                        </a:xfrm>
                        <a:prstGeom prst="rect">
                          <a:avLst/>
                        </a:prstGeom>
                        <a:solidFill>
                          <a:srgbClr val="FFFFFF"/>
                        </a:solidFill>
                        <a:ln w="9525">
                          <a:noFill/>
                          <a:miter lim="800000"/>
                          <a:headEnd/>
                          <a:tailEnd/>
                        </a:ln>
                      </wps:spPr>
                      <wps:txbx>
                        <w:txbxContent>
                          <w:p w14:paraId="381A9195" w14:textId="77777777" w:rsidR="00952F1C" w:rsidRPr="003E4B9E" w:rsidRDefault="00952F1C" w:rsidP="00952F1C">
                            <w:pPr>
                              <w:rPr>
                                <w:rFonts w:ascii="Times New Roman" w:hAnsi="Times New Roman" w:cs="Times New Roman"/>
                                <w:sz w:val="16"/>
                                <w:szCs w:val="16"/>
                              </w:rPr>
                            </w:pPr>
                            <w:r w:rsidRPr="003E4B9E">
                              <w:rPr>
                                <w:rFonts w:ascii="Times New Roman" w:hAnsi="Times New Roman" w:cs="Times New Roman"/>
                                <w:sz w:val="16"/>
                                <w:szCs w:val="16"/>
                              </w:rPr>
                              <w:t>…………………</w:t>
                            </w:r>
                            <w:r>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203CC" id="_x0000_t202" coordsize="21600,21600" o:spt="202" path="m,l,21600r21600,l21600,xe">
                <v:stroke joinstyle="miter"/>
                <v:path gradientshapeok="t" o:connecttype="rect"/>
              </v:shapetype>
              <v:shape id="Pole tekstowe 2" o:spid="_x0000_s1026" type="#_x0000_t202" style="position:absolute;margin-left:352.75pt;margin-top:132.3pt;width:162.8pt;height:1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" stroked="f">
                <v:textbox>
                  <w:txbxContent>
                    <w:p w14:paraId="381A9195" w14:textId="77777777" w:rsidR="00952F1C" w:rsidRPr="003E4B9E" w:rsidRDefault="00952F1C" w:rsidP="00952F1C">
                      <w:pPr>
                        <w:rPr>
                          <w:rFonts w:ascii="Times New Roman" w:hAnsi="Times New Roman" w:cs="Times New Roman"/>
                          <w:sz w:val="16"/>
                          <w:szCs w:val="16"/>
                        </w:rPr>
                      </w:pPr>
                      <w:r w:rsidRPr="003E4B9E">
                        <w:rPr>
                          <w:rFonts w:ascii="Times New Roman" w:hAnsi="Times New Roman" w:cs="Times New Roman"/>
                          <w:sz w:val="16"/>
                          <w:szCs w:val="16"/>
                        </w:rPr>
                        <w:t>…………………</w:t>
                      </w:r>
                      <w:r>
                        <w:rPr>
                          <w:rFonts w:ascii="Times New Roman" w:hAnsi="Times New Roman" w:cs="Times New Roman"/>
                          <w:sz w:val="16"/>
                          <w:szCs w:val="16"/>
                        </w:rPr>
                        <w:t>………………………………</w:t>
                      </w:r>
                    </w:p>
                  </w:txbxContent>
                </v:textbox>
                <w10:wrap type="square" anchorx="margin"/>
              </v:shape>
            </w:pict>
          </mc:Fallback>
        </mc:AlternateContent>
      </w:r>
      <w:r w:rsidR="003E4B9E" w:rsidRPr="003E4B9E">
        <w:rPr>
          <w:rFonts w:eastAsia="Courier New"/>
          <w:noProof/>
          <w:lang w:val="en-US"/>
        </w:rPr>
        <mc:AlternateContent>
          <mc:Choice Requires="wps">
            <w:drawing>
              <wp:anchor distT="45720" distB="45720" distL="114300" distR="114300" simplePos="0" relativeHeight="251658242" behindDoc="0" locked="0" layoutInCell="1" allowOverlap="1" wp14:anchorId="0854B1FA" wp14:editId="26AA1075">
                <wp:simplePos x="0" y="0"/>
                <wp:positionH relativeFrom="margin">
                  <wp:posOffset>-635</wp:posOffset>
                </wp:positionH>
                <wp:positionV relativeFrom="paragraph">
                  <wp:posOffset>1736090</wp:posOffset>
                </wp:positionV>
                <wp:extent cx="1447800" cy="209550"/>
                <wp:effectExtent l="0" t="0" r="0" b="0"/>
                <wp:wrapSquare wrapText="bothSides"/>
                <wp:docPr id="140264756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09550"/>
                        </a:xfrm>
                        <a:prstGeom prst="rect">
                          <a:avLst/>
                        </a:prstGeom>
                        <a:solidFill>
                          <a:srgbClr val="FFFFFF"/>
                        </a:solidFill>
                        <a:ln w="9525">
                          <a:noFill/>
                          <a:miter lim="800000"/>
                          <a:headEnd/>
                          <a:tailEnd/>
                        </a:ln>
                      </wps:spPr>
                      <wps:txbx>
                        <w:txbxContent>
                          <w:p w14:paraId="41E9F82D" w14:textId="77777777" w:rsidR="003E4B9E" w:rsidRPr="003E4B9E" w:rsidRDefault="003E4B9E" w:rsidP="003E4B9E">
                            <w:pPr>
                              <w:rPr>
                                <w:rFonts w:ascii="Times New Roman" w:hAnsi="Times New Roman" w:cs="Times New Roman"/>
                                <w:sz w:val="16"/>
                                <w:szCs w:val="16"/>
                              </w:rPr>
                            </w:pPr>
                            <w:r w:rsidRPr="003E4B9E">
                              <w:rPr>
                                <w:rFonts w:ascii="Times New Roman" w:hAnsi="Times New Roman" w:cs="Times New Roman"/>
                                <w:sz w:val="16"/>
                                <w:szCs w:val="16"/>
                              </w:rPr>
                              <w:t>…………………</w:t>
                            </w:r>
                            <w:r>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4B1FA" id="_x0000_s1027" type="#_x0000_t202" style="position:absolute;margin-left:-.05pt;margin-top:136.7pt;width:114pt;height:1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" stroked="f">
                <v:textbox>
                  <w:txbxContent>
                    <w:p w14:paraId="41E9F82D" w14:textId="77777777" w:rsidR="003E4B9E" w:rsidRPr="003E4B9E" w:rsidRDefault="003E4B9E" w:rsidP="003E4B9E">
                      <w:pPr>
                        <w:rPr>
                          <w:rFonts w:ascii="Times New Roman" w:hAnsi="Times New Roman" w:cs="Times New Roman"/>
                          <w:sz w:val="16"/>
                          <w:szCs w:val="16"/>
                        </w:rPr>
                      </w:pPr>
                      <w:r w:rsidRPr="003E4B9E">
                        <w:rPr>
                          <w:rFonts w:ascii="Times New Roman" w:hAnsi="Times New Roman" w:cs="Times New Roman"/>
                          <w:sz w:val="16"/>
                          <w:szCs w:val="16"/>
                        </w:rPr>
                        <w:t>…………………</w:t>
                      </w:r>
                      <w:r>
                        <w:rPr>
                          <w:rFonts w:ascii="Times New Roman" w:hAnsi="Times New Roman" w:cs="Times New Roman"/>
                          <w:sz w:val="16"/>
                          <w:szCs w:val="16"/>
                        </w:rPr>
                        <w:t>……………..</w:t>
                      </w:r>
                    </w:p>
                  </w:txbxContent>
                </v:textbox>
                <w10:wrap type="square" anchorx="margin"/>
              </v:shape>
            </w:pict>
          </mc:Fallback>
        </mc:AlternateContent>
      </w:r>
      <w:r w:rsidR="003E4B9E" w:rsidRPr="003E4B9E">
        <w:rPr>
          <w:rStyle w:val="Nagwek4"/>
          <w:noProof/>
          <w:lang w:val="en-US"/>
        </w:rPr>
        <mc:AlternateContent>
          <mc:Choice Requires="wps">
            <w:drawing>
              <wp:anchor distT="45720" distB="45720" distL="114300" distR="114300" simplePos="0" relativeHeight="251658241" behindDoc="0" locked="0" layoutInCell="1" allowOverlap="1" wp14:anchorId="3A8EF114" wp14:editId="36CDFBE2">
                <wp:simplePos x="0" y="0"/>
                <wp:positionH relativeFrom="margin">
                  <wp:align>right</wp:align>
                </wp:positionH>
                <wp:positionV relativeFrom="paragraph">
                  <wp:posOffset>1678940</wp:posOffset>
                </wp:positionV>
                <wp:extent cx="2124075" cy="19050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90500"/>
                        </a:xfrm>
                        <a:prstGeom prst="rect">
                          <a:avLst/>
                        </a:prstGeom>
                        <a:solidFill>
                          <a:srgbClr val="FFFFFF"/>
                        </a:solidFill>
                        <a:ln w="9525">
                          <a:noFill/>
                          <a:miter lim="800000"/>
                          <a:headEnd/>
                          <a:tailEnd/>
                        </a:ln>
                      </wps:spPr>
                      <wps:txbx>
                        <w:txbxContent>
                          <w:p w14:paraId="2085ED5B" w14:textId="77777777" w:rsidR="003E4B9E" w:rsidRPr="003E4B9E" w:rsidRDefault="003E4B9E">
                            <w:pPr>
                              <w:rPr>
                                <w:rFonts w:ascii="Times New Roman" w:hAnsi="Times New Roman" w:cs="Times New Roman"/>
                                <w:sz w:val="16"/>
                                <w:szCs w:val="16"/>
                              </w:rPr>
                            </w:pPr>
                            <w:r w:rsidRPr="003E4B9E">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EF114" id="_x0000_s1028" type="#_x0000_t202" style="position:absolute;margin-left:116.05pt;margin-top:132.2pt;width:167.25pt;height:1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" stroked="f">
                <v:textbox>
                  <w:txbxContent>
                    <w:p w14:paraId="2085ED5B" w14:textId="77777777" w:rsidR="003E4B9E" w:rsidRPr="003E4B9E" w:rsidRDefault="003E4B9E">
                      <w:pPr>
                        <w:rPr>
                          <w:rFonts w:ascii="Times New Roman" w:hAnsi="Times New Roman" w:cs="Times New Roman"/>
                          <w:sz w:val="16"/>
                          <w:szCs w:val="16"/>
                        </w:rPr>
                      </w:pPr>
                      <w:r w:rsidRPr="003E4B9E">
                        <w:rPr>
                          <w:rFonts w:ascii="Times New Roman" w:hAnsi="Times New Roman" w:cs="Times New Roman"/>
                          <w:sz w:val="16"/>
                          <w:szCs w:val="16"/>
                        </w:rPr>
                        <w:t>…………………………………………………</w:t>
                      </w:r>
                    </w:p>
                  </w:txbxContent>
                </v:textbox>
                <w10:wrap type="square" anchorx="margin"/>
              </v:shape>
            </w:pict>
          </mc:Fallback>
        </mc:AlternateContent>
      </w:r>
      <w:r w:rsidR="00304F6D" w:rsidRPr="003E4B9E">
        <w:rPr>
          <w:rStyle w:val="Nagwek4"/>
        </w:rPr>
        <w:t>residing the following address:</w:t>
      </w:r>
      <w:bookmarkEnd w:id="9"/>
    </w:p>
    <w:p w14:paraId="4CEF84D0" w14:textId="77777777" w:rsidR="00FF7246" w:rsidRDefault="00304F6D">
      <w:pPr>
        <w:pStyle w:val="Teksttreci0"/>
        <w:spacing w:after="0" w:line="240" w:lineRule="auto"/>
        <w:jc w:val="right"/>
      </w:pPr>
      <w:r>
        <w:rPr>
          <w:noProof/>
        </w:rPr>
        <mc:AlternateContent>
          <mc:Choice Requires="wps">
            <w:drawing>
              <wp:anchor distT="0" distB="0" distL="114300" distR="114300" simplePos="0" relativeHeight="251658240" behindDoc="0" locked="0" layoutInCell="1" allowOverlap="1" wp14:anchorId="2F7568B2" wp14:editId="463E4570">
                <wp:simplePos x="0" y="0"/>
                <wp:positionH relativeFrom="page">
                  <wp:posOffset>527050</wp:posOffset>
                </wp:positionH>
                <wp:positionV relativeFrom="paragraph">
                  <wp:posOffset>12700</wp:posOffset>
                </wp:positionV>
                <wp:extent cx="899160" cy="29273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99160" cy="292735"/>
                        </a:xfrm>
                        <a:prstGeom prst="rect">
                          <a:avLst/>
                        </a:prstGeom>
                        <a:noFill/>
                      </wps:spPr>
                      <wps:txbx>
                        <w:txbxContent>
                          <w:p w14:paraId="68916ADC" w14:textId="77777777" w:rsidR="00FF7246" w:rsidRPr="00DF6D6B" w:rsidRDefault="00304F6D">
                            <w:pPr>
                              <w:pStyle w:val="Teksttreci0"/>
                              <w:spacing w:after="0" w:line="240" w:lineRule="auto"/>
                              <w:rPr>
                                <w:lang w:val="en-US"/>
                              </w:rPr>
                            </w:pPr>
                            <w:r w:rsidRPr="00DF6D6B">
                              <w:rPr>
                                <w:rStyle w:val="Teksttreci"/>
                                <w:lang w:val="en-US"/>
                              </w:rPr>
                              <w:t>miejscowość i data</w:t>
                            </w:r>
                          </w:p>
                          <w:p w14:paraId="2DBD6957" w14:textId="77777777" w:rsidR="00FF7246" w:rsidRPr="00DF6D6B" w:rsidRDefault="00304F6D">
                            <w:pPr>
                              <w:pStyle w:val="Teksttreci0"/>
                              <w:spacing w:after="0" w:line="240" w:lineRule="auto"/>
                              <w:rPr>
                                <w:lang w:val="en-US"/>
                              </w:rPr>
                            </w:pPr>
                            <w:r w:rsidRPr="00DF6D6B">
                              <w:rPr>
                                <w:rStyle w:val="Teksttreci"/>
                                <w:lang w:val="en-US"/>
                              </w:rPr>
                              <w:t>(place and date)</w:t>
                            </w:r>
                          </w:p>
                        </w:txbxContent>
                      </wps:txbx>
                      <wps:bodyPr lIns="0" tIns="0" rIns="0" bIns="0"/>
                    </wps:wsp>
                  </a:graphicData>
                </a:graphic>
              </wp:anchor>
            </w:drawing>
          </mc:Choice>
          <mc:Fallback>
            <w:pict>
              <v:shape w14:anchorId="2F7568B2" id="Shape 1" o:spid="_x0000_s1029" type="#_x0000_t202" style="position:absolute;left:0;text-align:left;margin-left:41.5pt;margin-top:1pt;width:70.8pt;height:23.05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" filled="f" stroked="f">
                <v:textbox inset="0,0,0,0">
                  <w:txbxContent>
                    <w:p w14:paraId="68916ADC" w14:textId="77777777" w:rsidR="00FF7246" w:rsidRPr="00DF6D6B" w:rsidRDefault="00304F6D">
                      <w:pPr>
                        <w:pStyle w:val="Teksttreci0"/>
                        <w:spacing w:after="0" w:line="240" w:lineRule="auto"/>
                        <w:rPr>
                          <w:lang w:val="en-US"/>
                        </w:rPr>
                      </w:pPr>
                      <w:r w:rsidRPr="00DF6D6B">
                        <w:rPr>
                          <w:rStyle w:val="Teksttreci"/>
                          <w:lang w:val="en-US"/>
                        </w:rPr>
                        <w:t>miejscowość i data</w:t>
                      </w:r>
                    </w:p>
                    <w:p w14:paraId="2DBD6957" w14:textId="77777777" w:rsidR="00FF7246" w:rsidRPr="00DF6D6B" w:rsidRDefault="00304F6D">
                      <w:pPr>
                        <w:pStyle w:val="Teksttreci0"/>
                        <w:spacing w:after="0" w:line="240" w:lineRule="auto"/>
                        <w:rPr>
                          <w:lang w:val="en-US"/>
                        </w:rPr>
                      </w:pPr>
                      <w:r w:rsidRPr="00DF6D6B">
                        <w:rPr>
                          <w:rStyle w:val="Teksttreci"/>
                          <w:lang w:val="en-US"/>
                        </w:rPr>
                        <w:t>(place and date)</w:t>
                      </w:r>
                    </w:p>
                  </w:txbxContent>
                </v:textbox>
                <w10:wrap type="square" side="right" anchorx="page"/>
              </v:shape>
            </w:pict>
          </mc:Fallback>
        </mc:AlternateContent>
      </w:r>
      <w:r>
        <w:rPr>
          <w:rStyle w:val="Teksttreci"/>
        </w:rPr>
        <w:t xml:space="preserve">czytelny, własnoręczny </w:t>
      </w:r>
      <w:r w:rsidRPr="001166F8">
        <w:rPr>
          <w:rStyle w:val="Teksttreci"/>
          <w:b/>
        </w:rPr>
        <w:t>podpis osoby upoważniającej</w:t>
      </w:r>
    </w:p>
    <w:p w14:paraId="567F0C44" w14:textId="77777777" w:rsidR="004502CF" w:rsidRPr="0054020A" w:rsidRDefault="00304F6D" w:rsidP="000917EA">
      <w:pPr>
        <w:pStyle w:val="Teksttreci0"/>
        <w:spacing w:after="160" w:line="240" w:lineRule="auto"/>
        <w:jc w:val="right"/>
        <w:rPr>
          <w:rStyle w:val="Teksttreci"/>
          <w:lang w:val="en-US"/>
        </w:rPr>
      </w:pPr>
      <w:r w:rsidRPr="0054020A">
        <w:rPr>
          <w:rStyle w:val="Teksttreci"/>
          <w:lang w:val="en-US"/>
        </w:rPr>
        <w:t xml:space="preserve">(legible, handwritten </w:t>
      </w:r>
      <w:r w:rsidRPr="001166F8">
        <w:rPr>
          <w:rStyle w:val="Teksttreci"/>
          <w:b/>
          <w:lang w:val="en-US"/>
        </w:rPr>
        <w:t>signature of the authorizing party</w:t>
      </w:r>
      <w:r w:rsidRPr="0054020A">
        <w:rPr>
          <w:rStyle w:val="Teksttreci"/>
          <w:lang w:val="en-US"/>
        </w:rPr>
        <w:t>)</w:t>
      </w:r>
      <w:bookmarkStart w:id="10" w:name="bookmark20"/>
    </w:p>
    <w:p w14:paraId="6306687D" w14:textId="77777777" w:rsidR="000917EA" w:rsidRPr="0054020A" w:rsidRDefault="000917EA" w:rsidP="000917EA">
      <w:pPr>
        <w:pStyle w:val="Teksttreci0"/>
        <w:spacing w:after="160" w:line="240" w:lineRule="auto"/>
        <w:jc w:val="right"/>
        <w:rPr>
          <w:rStyle w:val="Nagwek2"/>
          <w:lang w:val="en-US"/>
        </w:rPr>
      </w:pPr>
    </w:p>
    <w:p w14:paraId="07E370CF" w14:textId="77777777" w:rsidR="004502CF" w:rsidRPr="0054020A" w:rsidRDefault="004502CF" w:rsidP="000917EA">
      <w:pPr>
        <w:pStyle w:val="Nagwek20"/>
        <w:keepNext/>
        <w:keepLines/>
        <w:spacing w:after="40"/>
        <w:jc w:val="left"/>
        <w:rPr>
          <w:rStyle w:val="Nagwek2"/>
          <w:lang w:val="en-US"/>
        </w:rPr>
      </w:pPr>
    </w:p>
    <w:p w14:paraId="3B6B702B" w14:textId="77777777" w:rsidR="000917EA" w:rsidRPr="0054020A" w:rsidRDefault="000917EA" w:rsidP="000917EA">
      <w:pPr>
        <w:pStyle w:val="Nagwek20"/>
        <w:keepNext/>
        <w:keepLines/>
        <w:spacing w:after="40"/>
        <w:jc w:val="left"/>
        <w:rPr>
          <w:rStyle w:val="Nagwek2"/>
          <w:lang w:val="en-US"/>
        </w:rPr>
      </w:pPr>
    </w:p>
    <w:p w14:paraId="23BAF997" w14:textId="77777777" w:rsidR="004502CF" w:rsidRPr="0054020A" w:rsidRDefault="004502CF">
      <w:pPr>
        <w:pStyle w:val="Nagwek20"/>
        <w:keepNext/>
        <w:keepLines/>
        <w:spacing w:after="40"/>
        <w:rPr>
          <w:rStyle w:val="Nagwek2"/>
          <w:lang w:val="en-US"/>
        </w:rPr>
      </w:pPr>
    </w:p>
    <w:p w14:paraId="5705D2C5" w14:textId="77777777" w:rsidR="00FF7246" w:rsidRDefault="00304F6D">
      <w:pPr>
        <w:pStyle w:val="Nagwek20"/>
        <w:keepNext/>
        <w:keepLines/>
        <w:spacing w:after="40"/>
      </w:pPr>
      <w:r>
        <w:rPr>
          <w:rStyle w:val="Nagwek2"/>
        </w:rPr>
        <w:t>Pouczenie</w:t>
      </w:r>
      <w:bookmarkEnd w:id="10"/>
    </w:p>
    <w:p w14:paraId="1573C342" w14:textId="77777777" w:rsidR="00FF7246" w:rsidRDefault="00304F6D">
      <w:pPr>
        <w:pStyle w:val="Teksttreci40"/>
      </w:pPr>
      <w:r>
        <w:rPr>
          <w:rStyle w:val="Teksttreci4"/>
        </w:rPr>
        <w:t>Caution</w:t>
      </w:r>
    </w:p>
    <w:p w14:paraId="15167FD7" w14:textId="033A1A8C" w:rsidR="00FF7246" w:rsidRPr="00DF6D6B" w:rsidRDefault="00304F6D">
      <w:pPr>
        <w:pStyle w:val="Teksttreci0"/>
        <w:spacing w:after="40" w:line="326" w:lineRule="auto"/>
        <w:ind w:left="580" w:firstLine="20"/>
        <w:jc w:val="both"/>
        <w:rPr>
          <w:lang w:val="en-US"/>
        </w:rPr>
      </w:pPr>
      <w:r>
        <w:rPr>
          <w:rStyle w:val="Teksttreci"/>
        </w:rPr>
        <w:t xml:space="preserve">Zgodnie z art. 40 § 4 i 5 Ustawy z dnia 14 czerwca 1960 r. — Kodeks postępowania administracyjnego (tekst jedn. </w:t>
      </w:r>
      <w:r w:rsidRPr="00DF6D6B">
        <w:rPr>
          <w:rStyle w:val="Teksttreci"/>
          <w:lang w:val="en-US"/>
        </w:rPr>
        <w:t>Dz. U. z 202</w:t>
      </w:r>
      <w:r w:rsidR="00C56955">
        <w:rPr>
          <w:rStyle w:val="Teksttreci"/>
          <w:lang w:val="en-US"/>
        </w:rPr>
        <w:t>5</w:t>
      </w:r>
      <w:r w:rsidRPr="00DF6D6B">
        <w:rPr>
          <w:rStyle w:val="Teksttreci"/>
          <w:lang w:val="en-US"/>
        </w:rPr>
        <w:t xml:space="preserve"> r. poz. </w:t>
      </w:r>
      <w:r w:rsidR="00C56955">
        <w:rPr>
          <w:rStyle w:val="Teksttreci"/>
          <w:lang w:val="en-US"/>
        </w:rPr>
        <w:t>1691</w:t>
      </w:r>
      <w:r w:rsidRPr="00DF6D6B">
        <w:rPr>
          <w:rStyle w:val="Teksttreci"/>
          <w:lang w:val="en-US"/>
        </w:rPr>
        <w:t xml:space="preserve"> ze zm.)</w:t>
      </w:r>
    </w:p>
    <w:p w14:paraId="1B330BD0" w14:textId="3C4765C3" w:rsidR="00FF7246" w:rsidRPr="00DF6D6B" w:rsidRDefault="00304F6D">
      <w:pPr>
        <w:pStyle w:val="Teksttreci0"/>
        <w:spacing w:after="240" w:line="314" w:lineRule="auto"/>
        <w:ind w:left="580" w:firstLine="20"/>
        <w:jc w:val="both"/>
        <w:rPr>
          <w:lang w:val="en-US"/>
        </w:rPr>
      </w:pPr>
      <w:r w:rsidRPr="00DF6D6B">
        <w:rPr>
          <w:rStyle w:val="Teksttreci"/>
          <w:i/>
          <w:iCs/>
          <w:lang w:val="en-US"/>
        </w:rPr>
        <w:t>(Pursuant to Article 40 § 4 and 5 of the Act of 14 June 1960</w:t>
      </w:r>
      <w:r w:rsidRPr="00DF6D6B">
        <w:rPr>
          <w:rStyle w:val="Teksttreci"/>
          <w:lang w:val="en-US"/>
        </w:rPr>
        <w:t xml:space="preserve"> - Code of Administrative Procedure (consolidated text Journal of Laws of 202</w:t>
      </w:r>
      <w:r w:rsidR="00C56955">
        <w:rPr>
          <w:rStyle w:val="Teksttreci"/>
          <w:lang w:val="en-US"/>
        </w:rPr>
        <w:t>5</w:t>
      </w:r>
      <w:r w:rsidRPr="00DF6D6B">
        <w:rPr>
          <w:rStyle w:val="Teksttreci"/>
          <w:lang w:val="en-US"/>
        </w:rPr>
        <w:t xml:space="preserve">, item </w:t>
      </w:r>
      <w:r w:rsidR="00C56955">
        <w:rPr>
          <w:rStyle w:val="Teksttreci"/>
          <w:lang w:val="en-US"/>
        </w:rPr>
        <w:t>169</w:t>
      </w:r>
      <w:r w:rsidR="00B84DBE">
        <w:rPr>
          <w:rStyle w:val="Teksttreci"/>
          <w:lang w:val="en-US"/>
        </w:rPr>
        <w:t>1</w:t>
      </w:r>
      <w:r w:rsidRPr="00DF6D6B">
        <w:rPr>
          <w:rStyle w:val="Teksttreci"/>
          <w:lang w:val="en-US"/>
        </w:rPr>
        <w:t xml:space="preserve"> as amended))</w:t>
      </w:r>
    </w:p>
    <w:p w14:paraId="1058E097" w14:textId="77777777" w:rsidR="00FF7246" w:rsidRDefault="00304F6D">
      <w:pPr>
        <w:pStyle w:val="Teksttreci0"/>
        <w:spacing w:after="40" w:line="326" w:lineRule="auto"/>
        <w:ind w:left="580" w:firstLine="20"/>
        <w:jc w:val="both"/>
      </w:pPr>
      <w:r>
        <w:rPr>
          <w:rStyle w:val="Teksttreci"/>
        </w:rPr>
        <w:t>Art. 40 § 4. Strona, która nie ma miejsca zamieszkania lub zwykłego pobytu albo siedziby w Rzeczypospolitej Polskiej, innym państwie członkowskim Unii Europejskiej, Konfederacji Szwajcarskiej albo państwie członkowskim Europejskiego Porozumienia o Wolnym Handlu (EFTA) -stronie umowy o Europejskim Obszarze Gospodarczym, jeżeli nie ustanowiła pełnomocnika do prowadzenia sprawy zamieszkałego w Rzeczypospolitej Polskiej i nie działa za pośrednictwem konsula Rzeczypospolitej Polskiej, jest obowiązana wskazać w Rzeczypospolitej Polskiej pełnomocnika do doręczeń, chyba że doręczenie następuje usługą rejestrowanego doręczenia elektronicznego.</w:t>
      </w:r>
    </w:p>
    <w:p w14:paraId="3CACB2E8" w14:textId="77777777" w:rsidR="00FF7246" w:rsidRPr="00DF6D6B" w:rsidRDefault="00304F6D">
      <w:pPr>
        <w:pStyle w:val="Teksttreci0"/>
        <w:spacing w:after="240"/>
        <w:ind w:left="580" w:firstLine="20"/>
        <w:jc w:val="both"/>
        <w:rPr>
          <w:lang w:val="en-US"/>
        </w:rPr>
      </w:pPr>
      <w:r w:rsidRPr="00DF6D6B">
        <w:rPr>
          <w:rStyle w:val="Teksttreci"/>
          <w:lang w:val="en-US"/>
        </w:rPr>
        <w:t>(</w:t>
      </w:r>
      <w:r w:rsidRPr="00DF6D6B">
        <w:rPr>
          <w:rStyle w:val="Teksttreci"/>
          <w:i/>
          <w:iCs/>
          <w:lang w:val="en-US"/>
        </w:rPr>
        <w:t>Article 40 § 4. A party who</w:t>
      </w:r>
      <w:r w:rsidRPr="00DF6D6B">
        <w:rPr>
          <w:rStyle w:val="Teksttreci"/>
          <w:lang w:val="en-US"/>
        </w:rPr>
        <w:t xml:space="preserve"> does not have a place of residence or usual abode or a seat in the Republic of Poland, another European Union member state, the Swiss Confederation or a member state of the European Free Trade Association (EFTA) - a party to the agreement on the European Economic Area, if it has not appointed an attorney to conduct the case residing in the Republic of Poland and does not act through a consul of the Republic of Poland, shall be obliged to appoint an attorney for service in the Republic of Poland, unless service is effected by means of registered electronic delivery.)</w:t>
      </w:r>
    </w:p>
    <w:p w14:paraId="48585502" w14:textId="77777777" w:rsidR="00FF7246" w:rsidRDefault="00304F6D">
      <w:pPr>
        <w:pStyle w:val="Teksttreci0"/>
        <w:spacing w:after="40" w:line="307" w:lineRule="auto"/>
        <w:ind w:left="580" w:firstLine="20"/>
        <w:jc w:val="both"/>
      </w:pPr>
      <w:r>
        <w:rPr>
          <w:rStyle w:val="Teksttreci"/>
        </w:rPr>
        <w:t>Art. 40 § 5. W razie niewskazania pełnomocnika do doręczeń przeznaczone dla tej strony pisma pozostawia się w aktach sprawy ze skutkiem doręczenia. Stronę należy o tym pouczyć przy pierwszym doręczeniu. Strona powinna być również pouczona o możliwości złożenia odpowiedzi na pismo wszczynające postępowanie i wyjaśnień na piśmie oraz o tym, kto może być ustanowiony pełnomocnikiem.</w:t>
      </w:r>
    </w:p>
    <w:p w14:paraId="7FC208B0" w14:textId="57001480" w:rsidR="00FF7246" w:rsidRPr="00DF6D6B" w:rsidRDefault="00304F6D">
      <w:pPr>
        <w:pStyle w:val="Teksttreci0"/>
        <w:spacing w:after="620" w:line="293" w:lineRule="auto"/>
        <w:ind w:left="580" w:firstLine="20"/>
        <w:jc w:val="both"/>
        <w:rPr>
          <w:lang w:val="en-US"/>
        </w:rPr>
      </w:pPr>
      <w:r w:rsidRPr="00DF6D6B">
        <w:rPr>
          <w:rStyle w:val="Teksttreci"/>
          <w:i/>
          <w:iCs/>
          <w:lang w:val="en-US"/>
        </w:rPr>
        <w:t>(Article 40 § 5. If</w:t>
      </w:r>
      <w:r w:rsidR="001166F8">
        <w:rPr>
          <w:rStyle w:val="Teksttreci"/>
          <w:i/>
          <w:iCs/>
          <w:lang w:val="en-US"/>
        </w:rPr>
        <w:t xml:space="preserve"> </w:t>
      </w:r>
      <w:r w:rsidRPr="00DF6D6B">
        <w:rPr>
          <w:rStyle w:val="Teksttreci"/>
          <w:i/>
          <w:iCs/>
          <w:lang w:val="en-US"/>
        </w:rPr>
        <w:t>no representative has been appointed for service</w:t>
      </w:r>
      <w:r w:rsidRPr="00DF6D6B">
        <w:rPr>
          <w:rStyle w:val="Teksttreci"/>
          <w:lang w:val="en-US"/>
        </w:rPr>
        <w:t xml:space="preserve"> of process, any correspondence intended for that party shall be left on the case file as served. The party should be advised of this at the time of the first service. The party should also be informed about the possibility to submit a reply to the letter instituting the proceedings and explanations in writing, as well as about the person who may be appointed as a representative.)</w:t>
      </w:r>
    </w:p>
    <w:p w14:paraId="51D43568" w14:textId="3592ACE8" w:rsidR="00FF7246" w:rsidRDefault="00304F6D">
      <w:pPr>
        <w:pStyle w:val="Nagwek30"/>
        <w:keepNext/>
        <w:keepLines/>
        <w:spacing w:after="40" w:line="240" w:lineRule="auto"/>
        <w:ind w:firstLine="580"/>
        <w:jc w:val="both"/>
      </w:pPr>
      <w:bookmarkStart w:id="11" w:name="bookmark22"/>
      <w:r>
        <w:rPr>
          <w:rStyle w:val="Nagwek3"/>
          <w:b/>
          <w:bCs/>
        </w:rPr>
        <w:t>Oświadczam, że zapoznałem/zapoznałam</w:t>
      </w:r>
      <w:r w:rsidR="001166F8">
        <w:rPr>
          <w:rStyle w:val="Nagwek3"/>
          <w:b/>
          <w:bCs/>
        </w:rPr>
        <w:t xml:space="preserve"> </w:t>
      </w:r>
      <w:r>
        <w:rPr>
          <w:rStyle w:val="Nagwek3"/>
          <w:b/>
          <w:bCs/>
        </w:rPr>
        <w:t>się z powyższym pouczeniem,</w:t>
      </w:r>
      <w:bookmarkEnd w:id="11"/>
    </w:p>
    <w:p w14:paraId="24DF3C59" w14:textId="77777777" w:rsidR="00FF7246" w:rsidRPr="00DF6D6B" w:rsidRDefault="00304F6D">
      <w:pPr>
        <w:pStyle w:val="Nagwek40"/>
        <w:keepNext/>
        <w:keepLines/>
        <w:spacing w:after="1180"/>
        <w:ind w:firstLine="580"/>
        <w:jc w:val="both"/>
        <w:rPr>
          <w:lang w:val="en-US"/>
        </w:rPr>
      </w:pPr>
      <w:bookmarkStart w:id="12" w:name="bookmark24"/>
      <w:r w:rsidRPr="00DF6D6B">
        <w:rPr>
          <w:rStyle w:val="Nagwek4"/>
          <w:lang w:val="en-US"/>
        </w:rPr>
        <w:t>(I declare that I have read the above instructions)</w:t>
      </w:r>
      <w:bookmarkEnd w:id="12"/>
    </w:p>
    <w:p w14:paraId="231ADB81" w14:textId="77777777" w:rsidR="004502CF" w:rsidRDefault="004502CF">
      <w:pPr>
        <w:pStyle w:val="Teksttreci30"/>
        <w:ind w:right="580"/>
        <w:rPr>
          <w:rStyle w:val="Teksttreci3"/>
        </w:rPr>
      </w:pPr>
      <w:r>
        <w:rPr>
          <w:rStyle w:val="Teksttreci3"/>
        </w:rPr>
        <w:t>………………………………………………………………………………………………………….</w:t>
      </w:r>
    </w:p>
    <w:p w14:paraId="5863AE0B" w14:textId="77777777" w:rsidR="00FF7246" w:rsidRPr="001166F8" w:rsidRDefault="00304F6D">
      <w:pPr>
        <w:pStyle w:val="Teksttreci30"/>
        <w:ind w:right="580"/>
        <w:rPr>
          <w:b/>
        </w:rPr>
      </w:pPr>
      <w:r>
        <w:rPr>
          <w:rStyle w:val="Teksttreci3"/>
        </w:rPr>
        <w:t xml:space="preserve">miejscowość, data i czytelny, własnoręczny </w:t>
      </w:r>
      <w:r w:rsidRPr="001166F8">
        <w:rPr>
          <w:rStyle w:val="Teksttreci3"/>
          <w:b/>
        </w:rPr>
        <w:t>podpis pełnomocnika</w:t>
      </w:r>
    </w:p>
    <w:p w14:paraId="088E7394" w14:textId="77777777" w:rsidR="00FF7246" w:rsidRPr="00DF6D6B" w:rsidRDefault="00304F6D">
      <w:pPr>
        <w:pStyle w:val="Teksttreci0"/>
        <w:spacing w:line="240" w:lineRule="auto"/>
        <w:ind w:right="580"/>
        <w:jc w:val="right"/>
        <w:rPr>
          <w:lang w:val="en-US"/>
        </w:rPr>
        <w:sectPr w:rsidR="00FF7246" w:rsidRPr="00DF6D6B" w:rsidSect="001166F8">
          <w:footerReference w:type="default" r:id="rId10"/>
          <w:footnotePr>
            <w:numFmt w:val="chicago"/>
          </w:footnotePr>
          <w:pgSz w:w="11900" w:h="16840"/>
          <w:pgMar w:top="746" w:right="673" w:bottom="1192" w:left="811" w:header="318" w:footer="3" w:gutter="0"/>
          <w:pgNumType w:start="1"/>
          <w:cols w:space="720"/>
          <w:noEndnote/>
          <w:docGrid w:linePitch="360"/>
        </w:sectPr>
      </w:pPr>
      <w:r w:rsidRPr="00DF6D6B">
        <w:rPr>
          <w:rStyle w:val="Teksttreci"/>
          <w:lang w:val="en-US"/>
        </w:rPr>
        <w:t xml:space="preserve">(place, date, and legible, handwritten </w:t>
      </w:r>
      <w:r w:rsidRPr="001166F8">
        <w:rPr>
          <w:rStyle w:val="Teksttreci"/>
          <w:b/>
          <w:lang w:val="en-US"/>
        </w:rPr>
        <w:t>signature of the proxy</w:t>
      </w:r>
      <w:r w:rsidRPr="00DF6D6B">
        <w:rPr>
          <w:rStyle w:val="Teksttreci"/>
          <w:lang w:val="en-US"/>
        </w:rPr>
        <w:t>)</w:t>
      </w:r>
    </w:p>
    <w:p w14:paraId="5BF49D4D" w14:textId="77777777" w:rsidR="00DF6D6B" w:rsidRDefault="00DF6D6B" w:rsidP="00DF6D6B">
      <w:pPr>
        <w:rPr>
          <w:rStyle w:val="Teksttreci"/>
          <w:rFonts w:eastAsia="Courier New"/>
          <w:lang w:val="en-US"/>
        </w:rPr>
      </w:pPr>
    </w:p>
    <w:p w14:paraId="52437713" w14:textId="77777777" w:rsidR="00DF6D6B" w:rsidRDefault="00DF6D6B">
      <w:pPr>
        <w:rPr>
          <w:lang w:val="en-US"/>
        </w:rPr>
      </w:pPr>
      <w:r>
        <w:rPr>
          <w:lang w:val="en-US"/>
        </w:rPr>
        <w:br w:type="page"/>
      </w:r>
    </w:p>
    <w:tbl>
      <w:tblPr>
        <w:tblStyle w:val="Tabela-Siatka"/>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83"/>
        <w:gridCol w:w="4820"/>
      </w:tblGrid>
      <w:tr w:rsidR="00DF6D6B" w:rsidRPr="000D3217" w14:paraId="7C37E783" w14:textId="77777777" w:rsidTr="00DF6D6B">
        <w:trPr>
          <w:jc w:val="center"/>
        </w:trPr>
        <w:tc>
          <w:tcPr>
            <w:tcW w:w="4679" w:type="dxa"/>
          </w:tcPr>
          <w:p w14:paraId="013C0785" w14:textId="77777777" w:rsidR="00DF6D6B" w:rsidRDefault="00DF6D6B" w:rsidP="0054020A">
            <w:pPr>
              <w:spacing w:line="276" w:lineRule="auto"/>
              <w:rPr>
                <w:rStyle w:val="Teksttreci2"/>
                <w:rFonts w:eastAsiaTheme="majorEastAsia"/>
                <w:b/>
              </w:rPr>
            </w:pPr>
            <w:r w:rsidRPr="004502CF">
              <w:rPr>
                <w:rStyle w:val="Teksttreci2"/>
                <w:rFonts w:eastAsiaTheme="minorHAnsi"/>
                <w:b/>
              </w:rPr>
              <w:lastRenderedPageBreak/>
              <w:t>Informacja o przetwarzaniu danych</w:t>
            </w:r>
          </w:p>
          <w:p w14:paraId="76F93734" w14:textId="77777777" w:rsidR="00DF6D6B" w:rsidRDefault="00DF6D6B" w:rsidP="0054020A">
            <w:pPr>
              <w:pStyle w:val="Teksttreci0"/>
              <w:spacing w:after="0" w:line="276" w:lineRule="auto"/>
              <w:jc w:val="both"/>
              <w:rPr>
                <w:rStyle w:val="Teksttreci"/>
                <w:rFonts w:eastAsiaTheme="majorEastAsia"/>
              </w:rPr>
            </w:pPr>
          </w:p>
          <w:p w14:paraId="51C7C771" w14:textId="77777777" w:rsidR="00DF6D6B" w:rsidRDefault="00E87FD1" w:rsidP="0054020A">
            <w:pPr>
              <w:pStyle w:val="Teksttreci0"/>
              <w:spacing w:line="276" w:lineRule="auto"/>
              <w:jc w:val="both"/>
            </w:pPr>
            <w:r w:rsidRPr="0054020A">
              <w:rPr>
                <w:rStyle w:val="Teksttreci"/>
              </w:rPr>
              <w:t>Zgodnie z art. 13 DYREKTYWY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Uniwersytet Szczeciński informuje, że:</w:t>
            </w:r>
          </w:p>
        </w:tc>
        <w:tc>
          <w:tcPr>
            <w:tcW w:w="283" w:type="dxa"/>
          </w:tcPr>
          <w:p w14:paraId="783B21AC" w14:textId="77777777" w:rsidR="00DF6D6B" w:rsidRDefault="00DF6D6B" w:rsidP="0054020A">
            <w:pPr>
              <w:spacing w:line="276" w:lineRule="auto"/>
            </w:pPr>
          </w:p>
        </w:tc>
        <w:tc>
          <w:tcPr>
            <w:tcW w:w="4820" w:type="dxa"/>
          </w:tcPr>
          <w:p w14:paraId="0F87CBB5" w14:textId="77777777" w:rsidR="00DF6D6B" w:rsidRPr="00DF6D6B" w:rsidRDefault="00DF6D6B" w:rsidP="0054020A">
            <w:pPr>
              <w:spacing w:line="276" w:lineRule="auto"/>
              <w:rPr>
                <w:rStyle w:val="Teksttreci"/>
                <w:rFonts w:eastAsiaTheme="majorEastAsia"/>
                <w:b/>
                <w:bCs/>
                <w:sz w:val="18"/>
                <w:szCs w:val="18"/>
                <w:lang w:val="en-US"/>
              </w:rPr>
            </w:pPr>
            <w:r w:rsidRPr="00DF6D6B">
              <w:rPr>
                <w:rStyle w:val="Nagwek3"/>
                <w:rFonts w:eastAsiaTheme="majorEastAsia"/>
                <w:sz w:val="18"/>
                <w:szCs w:val="18"/>
                <w:lang w:val="en-US"/>
              </w:rPr>
              <w:t>Data pressing</w:t>
            </w:r>
            <w:r w:rsidRPr="00DF6D6B">
              <w:rPr>
                <w:rStyle w:val="Nagwek3"/>
                <w:rFonts w:eastAsiaTheme="minorHAnsi"/>
                <w:sz w:val="18"/>
                <w:szCs w:val="18"/>
                <w:lang w:val="en-US"/>
              </w:rPr>
              <w:t xml:space="preserve"> information</w:t>
            </w:r>
          </w:p>
          <w:p w14:paraId="679E9AEB" w14:textId="77777777" w:rsidR="00DF6D6B" w:rsidRDefault="00DF6D6B" w:rsidP="0054020A">
            <w:pPr>
              <w:pStyle w:val="Teksttreci0"/>
              <w:spacing w:after="0" w:line="276" w:lineRule="auto"/>
              <w:jc w:val="both"/>
              <w:rPr>
                <w:rStyle w:val="Teksttreci"/>
                <w:rFonts w:eastAsiaTheme="majorEastAsia"/>
                <w:lang w:val="en-US"/>
              </w:rPr>
            </w:pPr>
          </w:p>
          <w:p w14:paraId="4AAA241A" w14:textId="77777777" w:rsidR="00DF6D6B" w:rsidRPr="00D11BBA" w:rsidRDefault="00044D8E" w:rsidP="0054020A">
            <w:pPr>
              <w:pStyle w:val="Teksttreci0"/>
              <w:spacing w:after="160" w:line="276" w:lineRule="auto"/>
              <w:jc w:val="both"/>
              <w:rPr>
                <w:rFonts w:eastAsiaTheme="majorEastAsia"/>
                <w:lang w:val="en-US"/>
              </w:rPr>
            </w:pPr>
            <w:r w:rsidRPr="00044D8E">
              <w:rPr>
                <w:rStyle w:val="Teksttreci"/>
                <w:lang w:val="en-US"/>
              </w:rPr>
              <w:t>In accordance with Article 13 of the DIRECTIVE OF THE EUROPEAN PARLIAMENT AND OF THE COUNCIL (EU) 2016/679 of 27 April 2016 on the protection of natural persons with regard to the processing of personal data and on the free movement of such data, and repealing Directive 95/46/EC (General Data Protection Regulation, hereinafter: GDPR), the University of Szczecin informs that:</w:t>
            </w:r>
          </w:p>
        </w:tc>
      </w:tr>
      <w:tr w:rsidR="00DF6D6B" w:rsidRPr="00D11BBA" w14:paraId="399F74EE" w14:textId="77777777" w:rsidTr="00DF6D6B">
        <w:trPr>
          <w:jc w:val="center"/>
        </w:trPr>
        <w:tc>
          <w:tcPr>
            <w:tcW w:w="4679" w:type="dxa"/>
          </w:tcPr>
          <w:p w14:paraId="07B98647" w14:textId="77777777" w:rsidR="00DF6D6B" w:rsidRPr="00DF6D6B" w:rsidRDefault="00DF6D6B" w:rsidP="0054020A">
            <w:pPr>
              <w:pStyle w:val="Teksttreci20"/>
              <w:jc w:val="both"/>
              <w:rPr>
                <w:rStyle w:val="Teksttreci"/>
                <w:rFonts w:eastAsiaTheme="majorEastAsia"/>
                <w:sz w:val="18"/>
                <w:szCs w:val="18"/>
              </w:rPr>
            </w:pPr>
            <w:r w:rsidRPr="00A90D22">
              <w:rPr>
                <w:rStyle w:val="Teksttreci2"/>
                <w:b/>
              </w:rPr>
              <w:t>Administrator danych</w:t>
            </w:r>
          </w:p>
          <w:p w14:paraId="736104AB" w14:textId="77777777" w:rsidR="00DF6D6B" w:rsidRPr="00D11BBA" w:rsidRDefault="00DF6D6B" w:rsidP="0054020A">
            <w:pPr>
              <w:pStyle w:val="Teksttreci0"/>
              <w:spacing w:after="160" w:line="276" w:lineRule="auto"/>
              <w:jc w:val="both"/>
            </w:pPr>
            <w:r>
              <w:rPr>
                <w:rStyle w:val="Teksttreci"/>
              </w:rPr>
              <w:t xml:space="preserve">Administratorem Pani/a danych osobowych jest Uniwersytet Szczeciński z siedzibą w Szczecinie, al. Papieża Jana Pawła II 22a, 70-453 Szczecin, e-mail: </w:t>
            </w:r>
            <w:hyperlink r:id="rId11" w:history="1">
              <w:r>
                <w:rPr>
                  <w:rStyle w:val="Teksttreci"/>
                  <w:color w:val="5477BA"/>
                  <w:u w:val="single"/>
                </w:rPr>
                <w:t>rektorat@usz.edu.pl</w:t>
              </w:r>
            </w:hyperlink>
          </w:p>
        </w:tc>
        <w:tc>
          <w:tcPr>
            <w:tcW w:w="283" w:type="dxa"/>
          </w:tcPr>
          <w:p w14:paraId="6BFCFAC5" w14:textId="77777777" w:rsidR="00DF6D6B" w:rsidRPr="00D11BBA" w:rsidRDefault="00DF6D6B" w:rsidP="0054020A">
            <w:pPr>
              <w:spacing w:line="276" w:lineRule="auto"/>
            </w:pPr>
          </w:p>
        </w:tc>
        <w:tc>
          <w:tcPr>
            <w:tcW w:w="4820" w:type="dxa"/>
          </w:tcPr>
          <w:p w14:paraId="632D5213" w14:textId="77777777" w:rsidR="00DF6D6B" w:rsidRPr="00D11BBA" w:rsidRDefault="00E07C29" w:rsidP="0054020A">
            <w:pPr>
              <w:pStyle w:val="Nagwek30"/>
              <w:keepNext/>
              <w:keepLines/>
              <w:spacing w:after="0" w:line="276" w:lineRule="auto"/>
              <w:jc w:val="both"/>
              <w:rPr>
                <w:b w:val="0"/>
                <w:bCs w:val="0"/>
                <w:sz w:val="18"/>
                <w:szCs w:val="18"/>
                <w:lang w:val="en-US"/>
              </w:rPr>
            </w:pPr>
            <w:r>
              <w:rPr>
                <w:sz w:val="18"/>
                <w:szCs w:val="18"/>
                <w:lang w:val="en-US"/>
              </w:rPr>
              <w:t>P</w:t>
            </w:r>
            <w:r w:rsidRPr="001166F8">
              <w:rPr>
                <w:lang w:val="en-US"/>
              </w:rPr>
              <w:t>ersonal data controller</w:t>
            </w:r>
          </w:p>
          <w:p w14:paraId="5CB27C24" w14:textId="77777777" w:rsidR="00DF6D6B" w:rsidRDefault="00DF6D6B" w:rsidP="0054020A">
            <w:pPr>
              <w:pStyle w:val="Teksttreci0"/>
              <w:spacing w:after="0" w:line="276" w:lineRule="auto"/>
              <w:jc w:val="both"/>
              <w:rPr>
                <w:rStyle w:val="Teksttreci"/>
                <w:rFonts w:eastAsiaTheme="majorEastAsia"/>
                <w:lang w:val="en-US"/>
              </w:rPr>
            </w:pPr>
          </w:p>
          <w:p w14:paraId="465157BB" w14:textId="77777777" w:rsidR="00DF6D6B" w:rsidRPr="00D11BBA" w:rsidRDefault="00DF6D6B" w:rsidP="0054020A">
            <w:pPr>
              <w:pStyle w:val="Teksttreci0"/>
              <w:spacing w:after="0" w:line="276" w:lineRule="auto"/>
              <w:jc w:val="both"/>
            </w:pPr>
            <w:r w:rsidRPr="00DF6D6B">
              <w:rPr>
                <w:rStyle w:val="Teksttreci"/>
                <w:lang w:val="en-US"/>
              </w:rPr>
              <w:t xml:space="preserve">The administrator of your personal data is the University of Szczecin, based in Szczecin, Al. </w:t>
            </w:r>
            <w:r>
              <w:rPr>
                <w:rStyle w:val="Teksttreci"/>
                <w:i/>
                <w:iCs/>
              </w:rPr>
              <w:t>Papieża Jana Pawła II 22a, 70</w:t>
            </w:r>
            <w:r>
              <w:rPr>
                <w:rStyle w:val="Teksttreci"/>
              </w:rPr>
              <w:t xml:space="preserve">-453 Szczecin, e-mail: </w:t>
            </w:r>
            <w:hyperlink r:id="rId12" w:history="1">
              <w:r>
                <w:rPr>
                  <w:rStyle w:val="Teksttreci"/>
                  <w:color w:val="5477BA"/>
                  <w:u w:val="single"/>
                </w:rPr>
                <w:t>rektorat@usz.edu.pl</w:t>
              </w:r>
            </w:hyperlink>
          </w:p>
        </w:tc>
      </w:tr>
      <w:tr w:rsidR="00DF6D6B" w:rsidRPr="00044D8E" w14:paraId="1428DC87" w14:textId="77777777" w:rsidTr="00DF6D6B">
        <w:trPr>
          <w:jc w:val="center"/>
        </w:trPr>
        <w:tc>
          <w:tcPr>
            <w:tcW w:w="4679" w:type="dxa"/>
          </w:tcPr>
          <w:p w14:paraId="355599B1" w14:textId="77777777" w:rsidR="00DF6D6B" w:rsidRPr="00DF6D6B" w:rsidRDefault="00DF6D6B" w:rsidP="0054020A">
            <w:pPr>
              <w:pStyle w:val="Teksttreci20"/>
              <w:jc w:val="both"/>
              <w:rPr>
                <w:rStyle w:val="Teksttreci"/>
                <w:rFonts w:eastAsiaTheme="majorEastAsia"/>
                <w:sz w:val="18"/>
                <w:szCs w:val="18"/>
              </w:rPr>
            </w:pPr>
            <w:r w:rsidRPr="00A90D22">
              <w:rPr>
                <w:rStyle w:val="Teksttreci2"/>
                <w:b/>
              </w:rPr>
              <w:t>Inspektor Ochrony Danych (IOD)</w:t>
            </w:r>
          </w:p>
          <w:p w14:paraId="2FF5DCDD" w14:textId="77777777" w:rsidR="00E87FD1" w:rsidRPr="0054020A" w:rsidRDefault="00E87FD1" w:rsidP="0054020A">
            <w:pPr>
              <w:pStyle w:val="Teksttreci0"/>
              <w:spacing w:after="0" w:line="276" w:lineRule="auto"/>
              <w:jc w:val="both"/>
              <w:rPr>
                <w:rStyle w:val="Teksttreci"/>
              </w:rPr>
            </w:pPr>
            <w:r w:rsidRPr="0054020A">
              <w:rPr>
                <w:rStyle w:val="Teksttreci"/>
              </w:rPr>
              <w:t xml:space="preserve">Administrator wyznaczył Inspektora Ochrony Danych, z którym może Pani/Pan kontaktować się we wszystkich sprawach związanych z przetwarzaniem Pani/Pana danych osobowych oraz z wykonywaniem praw przysługujących Pani/Panu na mocy RODO, w następujący sposób: </w:t>
            </w:r>
          </w:p>
          <w:p w14:paraId="0626E1A8" w14:textId="77777777" w:rsidR="00E87FD1" w:rsidRPr="0054020A" w:rsidRDefault="00E87FD1" w:rsidP="0054020A">
            <w:pPr>
              <w:pStyle w:val="Teksttreci0"/>
              <w:spacing w:after="0" w:line="276" w:lineRule="auto"/>
              <w:jc w:val="both"/>
              <w:rPr>
                <w:rStyle w:val="Teksttreci"/>
              </w:rPr>
            </w:pPr>
            <w:r w:rsidRPr="0054020A">
              <w:rPr>
                <w:rStyle w:val="Teksttreci"/>
              </w:rPr>
              <w:t xml:space="preserve">a) za pośrednictwem adresu e-mail: iod@usz.edu.pl; </w:t>
            </w:r>
          </w:p>
          <w:p w14:paraId="1CAB9591" w14:textId="77777777" w:rsidR="00E87FD1" w:rsidRPr="0054020A" w:rsidRDefault="00E87FD1" w:rsidP="0054020A">
            <w:pPr>
              <w:pStyle w:val="Teksttreci0"/>
              <w:spacing w:after="0" w:line="276" w:lineRule="auto"/>
              <w:jc w:val="both"/>
              <w:rPr>
                <w:rStyle w:val="Teksttreci"/>
              </w:rPr>
            </w:pPr>
            <w:r w:rsidRPr="0054020A">
              <w:rPr>
                <w:rStyle w:val="Teksttreci"/>
              </w:rPr>
              <w:t xml:space="preserve">b) pisemnie za pomocą tradycyjnej poczty pisząc na adres: </w:t>
            </w:r>
          </w:p>
          <w:p w14:paraId="7D95A39A" w14:textId="77777777" w:rsidR="00DF6D6B" w:rsidRDefault="00E87FD1" w:rsidP="0054020A">
            <w:pPr>
              <w:pStyle w:val="Teksttreci0"/>
              <w:spacing w:after="0" w:line="276" w:lineRule="auto"/>
              <w:jc w:val="both"/>
              <w:rPr>
                <w:rStyle w:val="Teksttreci"/>
              </w:rPr>
            </w:pPr>
            <w:r w:rsidRPr="0054020A">
              <w:rPr>
                <w:rStyle w:val="Teksttreci"/>
              </w:rPr>
              <w:t>al. Papieża Jana Pawła II 31, 70-453 Szczecin.</w:t>
            </w:r>
          </w:p>
          <w:p w14:paraId="70B25988" w14:textId="77777777" w:rsidR="00E87FD1" w:rsidRPr="00D11BBA" w:rsidRDefault="00E87FD1" w:rsidP="0054020A">
            <w:pPr>
              <w:pStyle w:val="Teksttreci0"/>
              <w:spacing w:after="0" w:line="276" w:lineRule="auto"/>
              <w:jc w:val="both"/>
            </w:pPr>
          </w:p>
        </w:tc>
        <w:tc>
          <w:tcPr>
            <w:tcW w:w="283" w:type="dxa"/>
          </w:tcPr>
          <w:p w14:paraId="0521A9BA" w14:textId="77777777" w:rsidR="00DF6D6B" w:rsidRPr="00D11BBA" w:rsidRDefault="00DF6D6B" w:rsidP="0054020A">
            <w:pPr>
              <w:spacing w:line="276" w:lineRule="auto"/>
            </w:pPr>
          </w:p>
        </w:tc>
        <w:tc>
          <w:tcPr>
            <w:tcW w:w="4820" w:type="dxa"/>
          </w:tcPr>
          <w:p w14:paraId="7778E6A9" w14:textId="77777777" w:rsidR="00DF6D6B" w:rsidRPr="00CB0844" w:rsidRDefault="00DF6D6B" w:rsidP="0054020A">
            <w:pPr>
              <w:pStyle w:val="Nagwek30"/>
              <w:keepNext/>
              <w:keepLines/>
              <w:spacing w:after="0" w:line="276" w:lineRule="auto"/>
              <w:jc w:val="both"/>
              <w:rPr>
                <w:b w:val="0"/>
                <w:bCs w:val="0"/>
                <w:sz w:val="18"/>
                <w:szCs w:val="18"/>
                <w:lang w:val="en-US"/>
              </w:rPr>
            </w:pPr>
            <w:r w:rsidRPr="00CB0844">
              <w:rPr>
                <w:rStyle w:val="Nagwek3"/>
                <w:b/>
                <w:bCs/>
                <w:sz w:val="18"/>
                <w:szCs w:val="18"/>
                <w:lang w:val="en-US"/>
              </w:rPr>
              <w:t>Data Protection Officer (DPO)</w:t>
            </w:r>
          </w:p>
          <w:p w14:paraId="7435D408" w14:textId="77777777" w:rsidR="00DF6D6B" w:rsidRDefault="00DF6D6B" w:rsidP="0054020A">
            <w:pPr>
              <w:pStyle w:val="Teksttreci0"/>
              <w:spacing w:after="0" w:line="276" w:lineRule="auto"/>
              <w:jc w:val="both"/>
              <w:rPr>
                <w:rStyle w:val="Teksttreci"/>
                <w:rFonts w:eastAsiaTheme="majorEastAsia"/>
                <w:lang w:val="en-US"/>
              </w:rPr>
            </w:pPr>
          </w:p>
          <w:p w14:paraId="501433D0" w14:textId="77777777" w:rsidR="00044D8E" w:rsidRPr="00044D8E" w:rsidRDefault="00044D8E" w:rsidP="0054020A">
            <w:pPr>
              <w:pStyle w:val="Teksttreci0"/>
              <w:spacing w:after="0" w:line="276" w:lineRule="auto"/>
              <w:jc w:val="both"/>
              <w:rPr>
                <w:rStyle w:val="Teksttreci"/>
                <w:lang w:val="en-US"/>
              </w:rPr>
            </w:pPr>
            <w:r w:rsidRPr="00044D8E">
              <w:rPr>
                <w:rStyle w:val="Teksttreci"/>
                <w:lang w:val="en-US"/>
              </w:rPr>
              <w:t>The Controller has appointed a Data Protection Officer, who you may contact in all matters related to the processing of your personal data and the exercise of your rights under the GDPR, in the following ways:</w:t>
            </w:r>
          </w:p>
          <w:p w14:paraId="3214849C" w14:textId="77777777" w:rsidR="00044D8E" w:rsidRPr="00044D8E" w:rsidRDefault="00044D8E" w:rsidP="0054020A">
            <w:pPr>
              <w:pStyle w:val="Teksttreci0"/>
              <w:spacing w:after="0" w:line="276" w:lineRule="auto"/>
              <w:jc w:val="both"/>
              <w:rPr>
                <w:rStyle w:val="Teksttreci"/>
                <w:lang w:val="it-IT"/>
              </w:rPr>
            </w:pPr>
            <w:r w:rsidRPr="00044D8E">
              <w:rPr>
                <w:rStyle w:val="Teksttreci"/>
                <w:lang w:val="it-IT"/>
              </w:rPr>
              <w:t>a)</w:t>
            </w:r>
            <w:r>
              <w:rPr>
                <w:rStyle w:val="Teksttreci"/>
                <w:lang w:val="it-IT"/>
              </w:rPr>
              <w:t xml:space="preserve"> </w:t>
            </w:r>
            <w:r w:rsidRPr="00044D8E">
              <w:rPr>
                <w:rStyle w:val="Teksttreci"/>
                <w:lang w:val="it-IT"/>
              </w:rPr>
              <w:t>via email: iod@usz.edu.pl;</w:t>
            </w:r>
          </w:p>
          <w:p w14:paraId="58302A8A" w14:textId="77777777" w:rsidR="00DF6D6B" w:rsidRPr="00044D8E" w:rsidRDefault="00044D8E" w:rsidP="0054020A">
            <w:pPr>
              <w:pStyle w:val="Teksttreci0"/>
              <w:spacing w:after="0" w:line="276" w:lineRule="auto"/>
              <w:jc w:val="both"/>
              <w:rPr>
                <w:lang w:val="en-US"/>
              </w:rPr>
            </w:pPr>
            <w:r w:rsidRPr="00044D8E">
              <w:rPr>
                <w:rStyle w:val="Teksttreci"/>
                <w:lang w:val="en-US"/>
              </w:rPr>
              <w:t>b)</w:t>
            </w:r>
            <w:r>
              <w:rPr>
                <w:rStyle w:val="Teksttreci"/>
                <w:lang w:val="en-US"/>
              </w:rPr>
              <w:t xml:space="preserve"> </w:t>
            </w:r>
            <w:r w:rsidRPr="00044D8E">
              <w:rPr>
                <w:rStyle w:val="Teksttreci"/>
                <w:lang w:val="en-US"/>
              </w:rPr>
              <w:t>in writing, using traditional mail, by addressing your correspondence to:</w:t>
            </w:r>
            <w:r>
              <w:rPr>
                <w:rStyle w:val="Teksttreci"/>
                <w:lang w:val="en-US"/>
              </w:rPr>
              <w:t xml:space="preserve"> </w:t>
            </w:r>
            <w:r w:rsidRPr="00044D8E">
              <w:rPr>
                <w:rStyle w:val="Teksttreci"/>
                <w:lang w:val="en-US"/>
              </w:rPr>
              <w:t xml:space="preserve">al. </w:t>
            </w:r>
            <w:r w:rsidRPr="00044D8E">
              <w:rPr>
                <w:rStyle w:val="Teksttreci"/>
              </w:rPr>
              <w:t>Papieża Jana Pawła II 31, 70-453 Szczecin.</w:t>
            </w:r>
          </w:p>
          <w:p w14:paraId="4ADCD01E" w14:textId="77777777" w:rsidR="00DF6D6B" w:rsidRPr="00044D8E" w:rsidRDefault="00DF6D6B" w:rsidP="0054020A">
            <w:pPr>
              <w:spacing w:line="276" w:lineRule="auto"/>
            </w:pPr>
          </w:p>
        </w:tc>
      </w:tr>
      <w:tr w:rsidR="00DF6D6B" w:rsidRPr="000D3217" w14:paraId="38A977E3" w14:textId="77777777" w:rsidTr="00DF6D6B">
        <w:trPr>
          <w:jc w:val="center"/>
        </w:trPr>
        <w:tc>
          <w:tcPr>
            <w:tcW w:w="4679" w:type="dxa"/>
          </w:tcPr>
          <w:p w14:paraId="7EA0E169" w14:textId="77777777" w:rsidR="00DF6D6B" w:rsidRPr="00A90D22" w:rsidRDefault="00DF6D6B" w:rsidP="0054020A">
            <w:pPr>
              <w:pStyle w:val="Teksttreci20"/>
              <w:spacing w:after="0"/>
              <w:jc w:val="both"/>
              <w:rPr>
                <w:b/>
              </w:rPr>
            </w:pPr>
            <w:r w:rsidRPr="00A90D22">
              <w:rPr>
                <w:rStyle w:val="Teksttreci2"/>
                <w:b/>
              </w:rPr>
              <w:t>Cele i podstawy prawne przetwarzania danych</w:t>
            </w:r>
          </w:p>
          <w:p w14:paraId="7CF46616" w14:textId="77777777" w:rsidR="00DF6D6B" w:rsidRDefault="00DF6D6B" w:rsidP="0054020A">
            <w:pPr>
              <w:pStyle w:val="Teksttreci0"/>
              <w:spacing w:after="0" w:line="276" w:lineRule="auto"/>
              <w:jc w:val="both"/>
              <w:rPr>
                <w:rStyle w:val="Teksttreci"/>
                <w:rFonts w:eastAsiaTheme="majorEastAsia"/>
              </w:rPr>
            </w:pPr>
          </w:p>
          <w:p w14:paraId="46FD5E64" w14:textId="77777777" w:rsidR="00E62793" w:rsidRPr="00E62793" w:rsidRDefault="00E62793" w:rsidP="0054020A">
            <w:pPr>
              <w:pStyle w:val="Teksttreci0"/>
              <w:spacing w:after="0" w:line="276" w:lineRule="auto"/>
              <w:jc w:val="both"/>
              <w:rPr>
                <w:rStyle w:val="Teksttreci"/>
              </w:rPr>
            </w:pPr>
            <w:r w:rsidRPr="00E62793">
              <w:rPr>
                <w:rStyle w:val="Teksttreci"/>
              </w:rPr>
              <w:t>Państwa dane będą przetwarzane w celu realizacji procesu rekrutacji na studia na Uniwersytecie Szczecińskim oraz do wypełnienia przez Uniwersytet Szczeciński obowiązków prawnych.</w:t>
            </w:r>
          </w:p>
          <w:p w14:paraId="011AFAAC" w14:textId="77777777" w:rsidR="00E62793" w:rsidRPr="00E62793" w:rsidRDefault="00E62793" w:rsidP="0054020A">
            <w:pPr>
              <w:pStyle w:val="Teksttreci0"/>
              <w:spacing w:after="0" w:line="276" w:lineRule="auto"/>
              <w:jc w:val="both"/>
              <w:rPr>
                <w:rStyle w:val="Teksttreci"/>
              </w:rPr>
            </w:pPr>
          </w:p>
          <w:p w14:paraId="030F51E2" w14:textId="68B01149" w:rsidR="00E62793" w:rsidRPr="00E62793" w:rsidRDefault="00E62793" w:rsidP="0054020A">
            <w:pPr>
              <w:pStyle w:val="Teksttreci0"/>
              <w:spacing w:after="0" w:line="276" w:lineRule="auto"/>
              <w:jc w:val="both"/>
              <w:rPr>
                <w:rStyle w:val="Teksttreci"/>
              </w:rPr>
            </w:pPr>
            <w:r w:rsidRPr="00E62793">
              <w:rPr>
                <w:rStyle w:val="Teksttreci"/>
              </w:rPr>
              <w:t>Podstawę przetwarzania danych osobowych stanowi art. 6 ust. 1 lit. c. RODO. Obowiązki prawne Uniwersytetu Szczecińskiego wynikają z ustawy Prawo o szkolnictwie wyższym i nauce (tekst jedn. Dz.U. z 202</w:t>
            </w:r>
            <w:r w:rsidR="00512879">
              <w:rPr>
                <w:rStyle w:val="Teksttreci"/>
              </w:rPr>
              <w:t>4</w:t>
            </w:r>
            <w:r w:rsidRPr="00E62793">
              <w:rPr>
                <w:rStyle w:val="Teksttreci"/>
              </w:rPr>
              <w:t xml:space="preserve"> r., poz. </w:t>
            </w:r>
            <w:r w:rsidR="005B7194">
              <w:rPr>
                <w:rStyle w:val="Teksttreci"/>
              </w:rPr>
              <w:t>1</w:t>
            </w:r>
            <w:r w:rsidR="00276B03">
              <w:rPr>
                <w:rStyle w:val="Teksttreci"/>
              </w:rPr>
              <w:t>571</w:t>
            </w:r>
            <w:r w:rsidRPr="00E62793">
              <w:rPr>
                <w:rStyle w:val="Teksttreci"/>
              </w:rPr>
              <w:t xml:space="preserve"> ze zmianami) oraz wydanych na jej podstawie aktów wykonawczych i regulacji wewnętrznych Uniwersytetu Szczecińskiego: uchwała Senatu Uniwersytetu Szczecińskiego nr </w:t>
            </w:r>
            <w:r w:rsidR="00A26E16">
              <w:rPr>
                <w:rStyle w:val="Teksttreci"/>
              </w:rPr>
              <w:t>81</w:t>
            </w:r>
            <w:r w:rsidRPr="00E62793">
              <w:rPr>
                <w:rStyle w:val="Teksttreci"/>
              </w:rPr>
              <w:t>/202</w:t>
            </w:r>
            <w:r w:rsidR="00A26E16">
              <w:rPr>
                <w:rStyle w:val="Teksttreci"/>
              </w:rPr>
              <w:t>5</w:t>
            </w:r>
            <w:r w:rsidRPr="00E62793">
              <w:rPr>
                <w:rStyle w:val="Teksttreci"/>
              </w:rPr>
              <w:t xml:space="preserve"> z dnia 2</w:t>
            </w:r>
            <w:r w:rsidR="00A26E16">
              <w:rPr>
                <w:rStyle w:val="Teksttreci"/>
              </w:rPr>
              <w:t>7</w:t>
            </w:r>
            <w:r w:rsidRPr="00E62793">
              <w:rPr>
                <w:rStyle w:val="Teksttreci"/>
              </w:rPr>
              <w:t xml:space="preserve"> </w:t>
            </w:r>
            <w:r w:rsidR="005B7194">
              <w:rPr>
                <w:rStyle w:val="Teksttreci"/>
              </w:rPr>
              <w:t>listopad</w:t>
            </w:r>
            <w:r w:rsidRPr="00E62793">
              <w:rPr>
                <w:rStyle w:val="Teksttreci"/>
              </w:rPr>
              <w:t>a 202</w:t>
            </w:r>
            <w:r w:rsidR="00A26E16">
              <w:rPr>
                <w:rStyle w:val="Teksttreci"/>
              </w:rPr>
              <w:t>5</w:t>
            </w:r>
            <w:r w:rsidRPr="00E62793">
              <w:rPr>
                <w:rStyle w:val="Teksttreci"/>
              </w:rPr>
              <w:t xml:space="preserve"> roku  w sprawie określenia zasad rekrutacji, kryteriów kwalifikacji, limitów przyjęć oraz terminarza rekrutacji do Szkoły doktorskiej Uniwersytetu Szczecińskiego na kształcenie rozpoczynające się w roku akademickim 202</w:t>
            </w:r>
            <w:r w:rsidR="00D2657F">
              <w:rPr>
                <w:rStyle w:val="Teksttreci"/>
              </w:rPr>
              <w:t>6</w:t>
            </w:r>
            <w:r w:rsidRPr="00E62793">
              <w:rPr>
                <w:rStyle w:val="Teksttreci"/>
              </w:rPr>
              <w:t>/202</w:t>
            </w:r>
            <w:r w:rsidR="00D2657F">
              <w:rPr>
                <w:rStyle w:val="Teksttreci"/>
              </w:rPr>
              <w:t>7</w:t>
            </w:r>
            <w:r w:rsidRPr="00E62793">
              <w:rPr>
                <w:rStyle w:val="Teksttreci"/>
              </w:rPr>
              <w:t>.</w:t>
            </w:r>
          </w:p>
          <w:p w14:paraId="7DC503D2" w14:textId="77777777" w:rsidR="00E62793" w:rsidRPr="00E62793" w:rsidRDefault="00E62793" w:rsidP="0054020A">
            <w:pPr>
              <w:pStyle w:val="Teksttreci0"/>
              <w:spacing w:after="0" w:line="276" w:lineRule="auto"/>
              <w:jc w:val="both"/>
              <w:rPr>
                <w:rStyle w:val="Teksttreci"/>
              </w:rPr>
            </w:pPr>
          </w:p>
          <w:p w14:paraId="0A3087E3" w14:textId="77777777" w:rsidR="00E62793" w:rsidRPr="00E62793" w:rsidRDefault="00E62793" w:rsidP="0054020A">
            <w:pPr>
              <w:pStyle w:val="Teksttreci0"/>
              <w:spacing w:after="0" w:line="276" w:lineRule="auto"/>
              <w:jc w:val="both"/>
              <w:rPr>
                <w:rStyle w:val="Teksttreci"/>
              </w:rPr>
            </w:pPr>
            <w:r w:rsidRPr="00E62793">
              <w:rPr>
                <w:rStyle w:val="Teksttreci"/>
              </w:rPr>
              <w:t>Podstawą prawną przetwarzania Państwa danych jest również art. 6 ust. 1 lit. e RODO, przetwarzanie jest niezbędne do wykonania zadania realizowanego w interesie publicznym lub w ramach sprawowania władzy powierzonej administratorowi.</w:t>
            </w:r>
          </w:p>
          <w:p w14:paraId="02D9CCAF" w14:textId="77777777" w:rsidR="00E62793" w:rsidRPr="00E62793" w:rsidRDefault="00E62793" w:rsidP="0054020A">
            <w:pPr>
              <w:pStyle w:val="Teksttreci0"/>
              <w:spacing w:after="0" w:line="276" w:lineRule="auto"/>
              <w:jc w:val="both"/>
              <w:rPr>
                <w:rStyle w:val="Teksttreci"/>
              </w:rPr>
            </w:pPr>
          </w:p>
          <w:p w14:paraId="788E1868" w14:textId="77777777" w:rsidR="00E62793" w:rsidRPr="00E62793" w:rsidRDefault="00E62793" w:rsidP="0054020A">
            <w:pPr>
              <w:pStyle w:val="Teksttreci0"/>
              <w:spacing w:after="0" w:line="276" w:lineRule="auto"/>
              <w:jc w:val="both"/>
              <w:rPr>
                <w:rStyle w:val="Teksttreci"/>
              </w:rPr>
            </w:pPr>
            <w:r w:rsidRPr="00E62793">
              <w:rPr>
                <w:rStyle w:val="Teksttreci"/>
              </w:rPr>
              <w:t>Państwa dane mogą być również przetwarzane na podstawie art. 6 ust. 1 lit. f, tj. prawnie uzasadnionego interesu administratora, jakim jest prawo do ustalenia, dochodzenia i obrony roszczeń.</w:t>
            </w:r>
          </w:p>
          <w:p w14:paraId="7E4B4EE2" w14:textId="77777777" w:rsidR="00E62793" w:rsidRPr="00E62793" w:rsidRDefault="00E62793" w:rsidP="0054020A">
            <w:pPr>
              <w:pStyle w:val="Teksttreci0"/>
              <w:spacing w:after="0" w:line="276" w:lineRule="auto"/>
              <w:jc w:val="both"/>
              <w:rPr>
                <w:rStyle w:val="Teksttreci"/>
              </w:rPr>
            </w:pPr>
          </w:p>
          <w:p w14:paraId="2A1E23AC" w14:textId="77777777" w:rsidR="00DF6D6B" w:rsidRDefault="00E62793" w:rsidP="0054020A">
            <w:pPr>
              <w:pStyle w:val="Teksttreci0"/>
              <w:spacing w:after="0" w:line="276" w:lineRule="auto"/>
              <w:jc w:val="both"/>
              <w:rPr>
                <w:rStyle w:val="Teksttreci"/>
              </w:rPr>
            </w:pPr>
            <w:r w:rsidRPr="00E62793">
              <w:rPr>
                <w:rStyle w:val="Teksttreci"/>
              </w:rPr>
              <w:t>Dane, które nie są wymagane do realizacji wymienionych wyżej celów, mogą być przetwarzane na podstawie art. 6 ust. 1 lit. a - w oparciu o wyrażoną przez Państwa zgodę.</w:t>
            </w:r>
          </w:p>
          <w:p w14:paraId="614B42CB" w14:textId="77777777" w:rsidR="00E62793" w:rsidRPr="00CB0844" w:rsidRDefault="00E62793" w:rsidP="0054020A">
            <w:pPr>
              <w:pStyle w:val="Teksttreci0"/>
              <w:spacing w:after="0" w:line="276" w:lineRule="auto"/>
              <w:jc w:val="both"/>
            </w:pPr>
          </w:p>
        </w:tc>
        <w:tc>
          <w:tcPr>
            <w:tcW w:w="283" w:type="dxa"/>
          </w:tcPr>
          <w:p w14:paraId="1F4E4043" w14:textId="77777777" w:rsidR="00DF6D6B" w:rsidRPr="00CB0844" w:rsidRDefault="00DF6D6B" w:rsidP="0054020A">
            <w:pPr>
              <w:spacing w:line="276" w:lineRule="auto"/>
            </w:pPr>
          </w:p>
        </w:tc>
        <w:tc>
          <w:tcPr>
            <w:tcW w:w="4820" w:type="dxa"/>
          </w:tcPr>
          <w:p w14:paraId="18040E01" w14:textId="77777777" w:rsidR="00DF6D6B" w:rsidRPr="00CB0844" w:rsidRDefault="00DF6D6B" w:rsidP="0054020A">
            <w:pPr>
              <w:pStyle w:val="Nagwek30"/>
              <w:keepNext/>
              <w:keepLines/>
              <w:spacing w:after="0" w:line="276" w:lineRule="auto"/>
              <w:jc w:val="both"/>
              <w:rPr>
                <w:b w:val="0"/>
                <w:bCs w:val="0"/>
                <w:sz w:val="18"/>
                <w:szCs w:val="18"/>
                <w:lang w:val="en-US"/>
              </w:rPr>
            </w:pPr>
            <w:r w:rsidRPr="00CB0844">
              <w:rPr>
                <w:rStyle w:val="Nagwek3"/>
                <w:b/>
                <w:bCs/>
                <w:sz w:val="18"/>
                <w:szCs w:val="18"/>
                <w:lang w:val="en-US"/>
              </w:rPr>
              <w:t>Purposes and legal basis of data processing</w:t>
            </w:r>
          </w:p>
          <w:p w14:paraId="6E99F0A9" w14:textId="77777777" w:rsidR="00DF6D6B" w:rsidRDefault="00DF6D6B" w:rsidP="0054020A">
            <w:pPr>
              <w:pStyle w:val="Teksttreci0"/>
              <w:spacing w:after="0" w:line="276" w:lineRule="auto"/>
              <w:jc w:val="both"/>
              <w:rPr>
                <w:rStyle w:val="Teksttreci"/>
                <w:rFonts w:eastAsiaTheme="majorEastAsia"/>
                <w:lang w:val="en-US"/>
              </w:rPr>
            </w:pPr>
          </w:p>
          <w:p w14:paraId="22B27B5B" w14:textId="77777777" w:rsidR="00E62793" w:rsidRPr="00E62793" w:rsidRDefault="00E62793" w:rsidP="0054020A">
            <w:pPr>
              <w:pStyle w:val="Teksttreci0"/>
              <w:spacing w:after="0" w:line="276" w:lineRule="auto"/>
              <w:jc w:val="both"/>
              <w:rPr>
                <w:rStyle w:val="Teksttreci"/>
                <w:lang w:val="en-US"/>
              </w:rPr>
            </w:pPr>
            <w:r w:rsidRPr="00E62793">
              <w:rPr>
                <w:rStyle w:val="Teksttreci"/>
                <w:lang w:val="en-US"/>
              </w:rPr>
              <w:t>Your data will be processed in order to carry out the process of enrolment at the University of Szczecin and to fulfill legal obligations of the University of Szczecin.</w:t>
            </w:r>
          </w:p>
          <w:p w14:paraId="3433248E" w14:textId="77777777" w:rsidR="00E62793" w:rsidRPr="00E62793" w:rsidRDefault="00E62793" w:rsidP="0054020A">
            <w:pPr>
              <w:pStyle w:val="Teksttreci0"/>
              <w:spacing w:after="0" w:line="276" w:lineRule="auto"/>
              <w:jc w:val="both"/>
              <w:rPr>
                <w:rStyle w:val="Teksttreci"/>
                <w:lang w:val="en-US"/>
              </w:rPr>
            </w:pPr>
          </w:p>
          <w:p w14:paraId="290E34E7" w14:textId="4D694BE9" w:rsidR="00E62793" w:rsidRPr="00E62793" w:rsidRDefault="00E62793" w:rsidP="0054020A">
            <w:pPr>
              <w:pStyle w:val="Teksttreci0"/>
              <w:spacing w:after="0" w:line="276" w:lineRule="auto"/>
              <w:jc w:val="both"/>
              <w:rPr>
                <w:rStyle w:val="Teksttreci"/>
                <w:lang w:val="en-US"/>
              </w:rPr>
            </w:pPr>
            <w:r w:rsidRPr="00E62793">
              <w:rPr>
                <w:rStyle w:val="Teksttreci"/>
                <w:lang w:val="en-US"/>
              </w:rPr>
              <w:t>The basis for the processing of personal data is Article 6(1)(c). RODO. The legal obligations of the University of Szczecin result from the Law on Higher Education and Science (consolidated text Journal of Laws of 202</w:t>
            </w:r>
            <w:r w:rsidR="00276B03">
              <w:rPr>
                <w:rStyle w:val="Teksttreci"/>
                <w:lang w:val="en-US"/>
              </w:rPr>
              <w:t>4</w:t>
            </w:r>
            <w:r w:rsidRPr="00E62793">
              <w:rPr>
                <w:rStyle w:val="Teksttreci"/>
                <w:lang w:val="en-US"/>
              </w:rPr>
              <w:t xml:space="preserve">, item </w:t>
            </w:r>
            <w:r w:rsidR="005B7194">
              <w:rPr>
                <w:rStyle w:val="Teksttreci"/>
                <w:lang w:val="en-US"/>
              </w:rPr>
              <w:t>1</w:t>
            </w:r>
            <w:r w:rsidR="00276B03">
              <w:rPr>
                <w:rStyle w:val="Teksttreci"/>
                <w:lang w:val="en-US"/>
              </w:rPr>
              <w:t>571</w:t>
            </w:r>
            <w:r w:rsidRPr="00E62793">
              <w:rPr>
                <w:rStyle w:val="Teksttreci"/>
                <w:lang w:val="en-US"/>
              </w:rPr>
              <w:t xml:space="preserve"> as amended) as well as executive acts and internal regulations of the University of Szczecin issued on its basis: resolution  No. </w:t>
            </w:r>
            <w:r w:rsidR="00A26E16">
              <w:rPr>
                <w:rStyle w:val="Teksttreci"/>
                <w:lang w:val="en-US"/>
              </w:rPr>
              <w:t>81</w:t>
            </w:r>
            <w:r w:rsidRPr="00E62793">
              <w:rPr>
                <w:rStyle w:val="Teksttreci"/>
                <w:lang w:val="en-US"/>
              </w:rPr>
              <w:t>/202</w:t>
            </w:r>
            <w:r w:rsidR="00A26E16">
              <w:rPr>
                <w:rStyle w:val="Teksttreci"/>
                <w:lang w:val="en-US"/>
              </w:rPr>
              <w:t>5</w:t>
            </w:r>
            <w:r w:rsidRPr="00E62793">
              <w:rPr>
                <w:rStyle w:val="Teksttreci"/>
                <w:lang w:val="en-US"/>
              </w:rPr>
              <w:t xml:space="preserve"> of the Senate of the University of Szczecin of 2</w:t>
            </w:r>
            <w:r w:rsidR="00A26E16">
              <w:rPr>
                <w:rStyle w:val="Teksttreci"/>
                <w:lang w:val="en-US"/>
              </w:rPr>
              <w:t>7</w:t>
            </w:r>
            <w:r w:rsidRPr="00E62793">
              <w:rPr>
                <w:rStyle w:val="Teksttreci"/>
                <w:lang w:val="en-US"/>
              </w:rPr>
              <w:t xml:space="preserve"> </w:t>
            </w:r>
            <w:r w:rsidR="005B7194">
              <w:rPr>
                <w:rStyle w:val="Teksttreci"/>
                <w:lang w:val="en-US"/>
              </w:rPr>
              <w:t>November</w:t>
            </w:r>
            <w:r w:rsidRPr="00E62793">
              <w:rPr>
                <w:rStyle w:val="Teksttreci"/>
                <w:lang w:val="en-US"/>
              </w:rPr>
              <w:t xml:space="preserve"> 202</w:t>
            </w:r>
            <w:r w:rsidR="00A26E16">
              <w:rPr>
                <w:rStyle w:val="Teksttreci"/>
                <w:lang w:val="en-US"/>
              </w:rPr>
              <w:t>5</w:t>
            </w:r>
            <w:r w:rsidRPr="00E62793">
              <w:rPr>
                <w:rStyle w:val="Teksttreci"/>
                <w:lang w:val="en-US"/>
              </w:rPr>
              <w:t xml:space="preserve"> on determining the recruitment rules, qualification criteria, admission limits and recruitment schedule for the Doctoral School of the University of Szczecin for education starting in the academic year 202</w:t>
            </w:r>
            <w:r w:rsidR="000D3217">
              <w:rPr>
                <w:rStyle w:val="Teksttreci"/>
                <w:lang w:val="en-US"/>
              </w:rPr>
              <w:t>6</w:t>
            </w:r>
            <w:r w:rsidRPr="00E62793">
              <w:rPr>
                <w:rStyle w:val="Teksttreci"/>
                <w:lang w:val="en-US"/>
              </w:rPr>
              <w:t>/202</w:t>
            </w:r>
            <w:r w:rsidR="000D3217">
              <w:rPr>
                <w:rStyle w:val="Teksttreci"/>
                <w:lang w:val="en-US"/>
              </w:rPr>
              <w:t>7</w:t>
            </w:r>
            <w:r w:rsidRPr="00E62793">
              <w:rPr>
                <w:rStyle w:val="Teksttreci"/>
                <w:lang w:val="en-US"/>
              </w:rPr>
              <w:t>.</w:t>
            </w:r>
          </w:p>
          <w:p w14:paraId="2110492D" w14:textId="77777777" w:rsidR="00E62793" w:rsidRPr="00E62793" w:rsidRDefault="00E62793" w:rsidP="0054020A">
            <w:pPr>
              <w:pStyle w:val="Teksttreci0"/>
              <w:spacing w:after="0" w:line="276" w:lineRule="auto"/>
              <w:jc w:val="both"/>
              <w:rPr>
                <w:rStyle w:val="Teksttreci"/>
                <w:lang w:val="en-US"/>
              </w:rPr>
            </w:pPr>
          </w:p>
          <w:p w14:paraId="08D4133A" w14:textId="77777777" w:rsidR="00E62793" w:rsidRPr="00E62793" w:rsidRDefault="00E62793" w:rsidP="0054020A">
            <w:pPr>
              <w:pStyle w:val="Teksttreci0"/>
              <w:spacing w:after="0" w:line="276" w:lineRule="auto"/>
              <w:jc w:val="both"/>
              <w:rPr>
                <w:rStyle w:val="Teksttreci"/>
                <w:lang w:val="en-US"/>
              </w:rPr>
            </w:pPr>
            <w:r w:rsidRPr="00E62793">
              <w:rPr>
                <w:rStyle w:val="Teksttreci"/>
                <w:lang w:val="en-US"/>
              </w:rPr>
              <w:t>The legal basis for the processing of Your data is also Article 6(1)(e) GDPR, the processing is necessary for the performance of a task carried out in the public interest or in the exercise of the authority vested in the controller.</w:t>
            </w:r>
          </w:p>
          <w:p w14:paraId="4AF23D4F" w14:textId="77777777" w:rsidR="00E62793" w:rsidRPr="00E62793" w:rsidRDefault="00E62793" w:rsidP="0054020A">
            <w:pPr>
              <w:pStyle w:val="Teksttreci0"/>
              <w:spacing w:after="0" w:line="276" w:lineRule="auto"/>
              <w:jc w:val="both"/>
              <w:rPr>
                <w:rStyle w:val="Teksttreci"/>
                <w:lang w:val="en-US"/>
              </w:rPr>
            </w:pPr>
          </w:p>
          <w:p w14:paraId="4A26E41A" w14:textId="77777777" w:rsidR="00E62793" w:rsidRPr="00E62793" w:rsidRDefault="00E62793" w:rsidP="0054020A">
            <w:pPr>
              <w:pStyle w:val="Teksttreci0"/>
              <w:spacing w:after="0" w:line="276" w:lineRule="auto"/>
              <w:jc w:val="both"/>
              <w:rPr>
                <w:rStyle w:val="Teksttreci"/>
                <w:lang w:val="en-US"/>
              </w:rPr>
            </w:pPr>
            <w:r w:rsidRPr="00E62793">
              <w:rPr>
                <w:rStyle w:val="Teksttreci"/>
                <w:lang w:val="en-US"/>
              </w:rPr>
              <w:t>Your data may also be processed on the basis of Article 6(1)(f), i.e. the legitimate interest of the controller, which is the right to establish, assert and defend claims.</w:t>
            </w:r>
          </w:p>
          <w:p w14:paraId="5109A292" w14:textId="77777777" w:rsidR="00E62793" w:rsidRPr="00E62793" w:rsidRDefault="00E62793" w:rsidP="0054020A">
            <w:pPr>
              <w:pStyle w:val="Teksttreci0"/>
              <w:spacing w:after="0" w:line="276" w:lineRule="auto"/>
              <w:jc w:val="both"/>
              <w:rPr>
                <w:rStyle w:val="Teksttreci"/>
                <w:lang w:val="en-US"/>
              </w:rPr>
            </w:pPr>
          </w:p>
          <w:p w14:paraId="79AE8ECE" w14:textId="77777777" w:rsidR="00DF6D6B" w:rsidRPr="00CB0844" w:rsidRDefault="00E62793" w:rsidP="0054020A">
            <w:pPr>
              <w:spacing w:line="276" w:lineRule="auto"/>
              <w:rPr>
                <w:lang w:val="en-US"/>
              </w:rPr>
            </w:pPr>
            <w:r w:rsidRPr="00E62793">
              <w:rPr>
                <w:rStyle w:val="Teksttreci"/>
                <w:rFonts w:eastAsiaTheme="minorHAnsi"/>
                <w:lang w:val="en-US"/>
              </w:rPr>
              <w:t>Data that are not required for the aforementioned purposes may be processed on the basis of Article 6(1)(a) - based on your consent.</w:t>
            </w:r>
          </w:p>
        </w:tc>
      </w:tr>
      <w:tr w:rsidR="00DF6D6B" w:rsidRPr="000D3217" w14:paraId="31D6459B" w14:textId="77777777" w:rsidTr="00DF6D6B">
        <w:trPr>
          <w:jc w:val="center"/>
        </w:trPr>
        <w:tc>
          <w:tcPr>
            <w:tcW w:w="4679" w:type="dxa"/>
          </w:tcPr>
          <w:p w14:paraId="58690D77" w14:textId="77777777" w:rsidR="00DF6D6B" w:rsidRPr="00A90D22" w:rsidRDefault="00DF6D6B" w:rsidP="0054020A">
            <w:pPr>
              <w:pStyle w:val="Teksttreci20"/>
              <w:spacing w:after="0"/>
              <w:jc w:val="both"/>
              <w:rPr>
                <w:b/>
              </w:rPr>
            </w:pPr>
            <w:r w:rsidRPr="00A90D22">
              <w:rPr>
                <w:rStyle w:val="Teksttreci2"/>
                <w:b/>
              </w:rPr>
              <w:t>Okres przechowywania danych</w:t>
            </w:r>
          </w:p>
          <w:p w14:paraId="51366B71" w14:textId="77777777" w:rsidR="00DF6D6B" w:rsidRDefault="00DF6D6B" w:rsidP="0054020A">
            <w:pPr>
              <w:pStyle w:val="Teksttreci0"/>
              <w:spacing w:after="0" w:line="276" w:lineRule="auto"/>
              <w:jc w:val="both"/>
              <w:rPr>
                <w:rStyle w:val="Teksttreci"/>
                <w:rFonts w:eastAsiaTheme="majorEastAsia"/>
              </w:rPr>
            </w:pPr>
          </w:p>
          <w:p w14:paraId="2FC4A664" w14:textId="77777777" w:rsidR="00DF6D6B" w:rsidRDefault="00DF6D6B" w:rsidP="0054020A">
            <w:pPr>
              <w:pStyle w:val="Teksttreci0"/>
              <w:spacing w:after="0" w:line="276" w:lineRule="auto"/>
              <w:jc w:val="both"/>
              <w:rPr>
                <w:rStyle w:val="Teksttreci"/>
                <w:rFonts w:eastAsiaTheme="majorEastAsia"/>
              </w:rPr>
            </w:pPr>
            <w:r>
              <w:rPr>
                <w:rStyle w:val="Teksttreci"/>
              </w:rPr>
              <w:t>Państwa dane osobowe przetwarzane będą przez okres trwania procesu rekrutacji, a po jego zakończeniu przez 6 miesięcy. W przypadku przyjęcia na studia zgodnie z tokiem realizacji studiów. Następnie dane zostaną poddane archiwizacji i będą przechowywane przez 50 lat.</w:t>
            </w:r>
          </w:p>
          <w:p w14:paraId="26302A17" w14:textId="77777777" w:rsidR="00DF6D6B" w:rsidRDefault="00DF6D6B" w:rsidP="0054020A">
            <w:pPr>
              <w:pStyle w:val="Teksttreci0"/>
              <w:spacing w:after="0" w:line="276" w:lineRule="auto"/>
              <w:jc w:val="both"/>
            </w:pPr>
          </w:p>
          <w:p w14:paraId="20CB6D14" w14:textId="77777777" w:rsidR="00DF6D6B" w:rsidRDefault="00DF6D6B" w:rsidP="0054020A">
            <w:pPr>
              <w:pStyle w:val="Teksttreci0"/>
              <w:spacing w:after="0" w:line="276" w:lineRule="auto"/>
              <w:jc w:val="both"/>
              <w:rPr>
                <w:rStyle w:val="Teksttreci"/>
                <w:rFonts w:eastAsiaTheme="majorEastAsia"/>
              </w:rPr>
            </w:pPr>
            <w:r>
              <w:rPr>
                <w:rStyle w:val="Teksttreci"/>
              </w:rPr>
              <w:t>Państwa dane mogą być również przetwarzane przez okres niezbędny do ustalenia, dochodzenia i obrony roszczeń.</w:t>
            </w:r>
          </w:p>
          <w:p w14:paraId="37245F00" w14:textId="77777777" w:rsidR="00E62793" w:rsidRDefault="00E62793" w:rsidP="0054020A">
            <w:pPr>
              <w:pStyle w:val="Teksttreci0"/>
              <w:spacing w:line="276" w:lineRule="auto"/>
              <w:jc w:val="both"/>
              <w:rPr>
                <w:rStyle w:val="Teksttreci"/>
              </w:rPr>
            </w:pPr>
          </w:p>
          <w:p w14:paraId="095D4876" w14:textId="77777777" w:rsidR="00DF6D6B" w:rsidRDefault="00DF6D6B" w:rsidP="0054020A">
            <w:pPr>
              <w:pStyle w:val="Teksttreci0"/>
              <w:spacing w:line="276" w:lineRule="auto"/>
              <w:jc w:val="both"/>
              <w:rPr>
                <w:rStyle w:val="Teksttreci"/>
              </w:rPr>
            </w:pPr>
            <w:r>
              <w:rPr>
                <w:rStyle w:val="Teksttreci"/>
              </w:rPr>
              <w:lastRenderedPageBreak/>
              <w:t>W przypadku wyrażanie zgody przez Państwa na informowanie o przyszłych rekrutacjach, Państwa dane osobowe przetwarzane będą w tym celu do momentu odwołania zgody.</w:t>
            </w:r>
          </w:p>
          <w:p w14:paraId="5AB198F4" w14:textId="77777777" w:rsidR="00DF6D6B" w:rsidRPr="00CB0844" w:rsidRDefault="00DF6D6B" w:rsidP="0054020A">
            <w:pPr>
              <w:pStyle w:val="Teksttreci0"/>
              <w:spacing w:line="276" w:lineRule="auto"/>
              <w:jc w:val="both"/>
            </w:pPr>
          </w:p>
        </w:tc>
        <w:tc>
          <w:tcPr>
            <w:tcW w:w="283" w:type="dxa"/>
          </w:tcPr>
          <w:p w14:paraId="6A45AA6B" w14:textId="77777777" w:rsidR="00DF6D6B" w:rsidRPr="00CB0844" w:rsidRDefault="00DF6D6B" w:rsidP="0054020A">
            <w:pPr>
              <w:spacing w:line="276" w:lineRule="auto"/>
            </w:pPr>
          </w:p>
        </w:tc>
        <w:tc>
          <w:tcPr>
            <w:tcW w:w="4820" w:type="dxa"/>
          </w:tcPr>
          <w:p w14:paraId="0DA7CCA6" w14:textId="77777777" w:rsidR="00DF6D6B" w:rsidRPr="00C725B4" w:rsidRDefault="00DF6D6B" w:rsidP="0054020A">
            <w:pPr>
              <w:pStyle w:val="Nagwek30"/>
              <w:keepNext/>
              <w:keepLines/>
              <w:spacing w:after="0" w:line="276" w:lineRule="auto"/>
              <w:jc w:val="both"/>
              <w:rPr>
                <w:rStyle w:val="Nagwek3"/>
                <w:rFonts w:eastAsiaTheme="majorEastAsia"/>
                <w:b/>
                <w:bCs/>
                <w:sz w:val="18"/>
                <w:szCs w:val="18"/>
                <w:lang w:val="en-US"/>
              </w:rPr>
            </w:pPr>
            <w:r w:rsidRPr="00C725B4">
              <w:rPr>
                <w:rStyle w:val="Nagwek3"/>
                <w:b/>
                <w:bCs/>
                <w:sz w:val="18"/>
                <w:szCs w:val="18"/>
                <w:lang w:val="en-US"/>
              </w:rPr>
              <w:t>Data retention period</w:t>
            </w:r>
          </w:p>
          <w:p w14:paraId="7962C6DB" w14:textId="77777777" w:rsidR="00DF6D6B" w:rsidRDefault="00DF6D6B" w:rsidP="0054020A">
            <w:pPr>
              <w:pStyle w:val="Nagwek30"/>
              <w:keepNext/>
              <w:keepLines/>
              <w:spacing w:after="0" w:line="276" w:lineRule="auto"/>
              <w:jc w:val="both"/>
              <w:rPr>
                <w:rStyle w:val="Teksttreci"/>
                <w:rFonts w:eastAsiaTheme="majorEastAsia"/>
                <w:lang w:val="en-US"/>
              </w:rPr>
            </w:pPr>
          </w:p>
          <w:p w14:paraId="5D73B57F" w14:textId="77777777" w:rsidR="00DF6D6B" w:rsidRPr="00C725B4" w:rsidRDefault="00DF6D6B" w:rsidP="0054020A">
            <w:pPr>
              <w:pStyle w:val="Nagwek30"/>
              <w:keepNext/>
              <w:keepLines/>
              <w:spacing w:after="0" w:line="276" w:lineRule="auto"/>
              <w:jc w:val="both"/>
              <w:rPr>
                <w:b w:val="0"/>
                <w:bCs w:val="0"/>
                <w:lang w:val="en-US"/>
              </w:rPr>
            </w:pPr>
            <w:r w:rsidRPr="00C725B4">
              <w:rPr>
                <w:rStyle w:val="Teksttreci"/>
                <w:b w:val="0"/>
                <w:bCs w:val="0"/>
                <w:lang w:val="en-US"/>
              </w:rPr>
              <w:t>Your personal data will be processed for the duration of the recruitment process and after its completion for 6 months. In the case of enrolment in accordance with the course of study. Thereafter, the data will be archived and stored for 50 years.</w:t>
            </w:r>
          </w:p>
          <w:p w14:paraId="3B069F61" w14:textId="77777777" w:rsidR="00DF6D6B" w:rsidRDefault="00DF6D6B" w:rsidP="0054020A">
            <w:pPr>
              <w:pStyle w:val="Teksttreci0"/>
              <w:spacing w:after="0" w:line="276" w:lineRule="auto"/>
              <w:jc w:val="both"/>
              <w:rPr>
                <w:rStyle w:val="Teksttreci"/>
                <w:rFonts w:eastAsiaTheme="majorEastAsia"/>
                <w:lang w:val="en-US"/>
              </w:rPr>
            </w:pPr>
          </w:p>
          <w:p w14:paraId="081D28B4" w14:textId="77777777" w:rsidR="00DF6D6B" w:rsidRDefault="00DF6D6B" w:rsidP="0054020A">
            <w:pPr>
              <w:pStyle w:val="Teksttreci0"/>
              <w:spacing w:after="0" w:line="276" w:lineRule="auto"/>
              <w:jc w:val="both"/>
              <w:rPr>
                <w:rStyle w:val="Teksttreci"/>
                <w:rFonts w:eastAsiaTheme="majorEastAsia"/>
                <w:lang w:val="en-US"/>
              </w:rPr>
            </w:pPr>
          </w:p>
          <w:p w14:paraId="61AF3A69" w14:textId="77777777" w:rsidR="00DF6D6B" w:rsidRPr="00DF6D6B" w:rsidRDefault="00DF6D6B" w:rsidP="0054020A">
            <w:pPr>
              <w:pStyle w:val="Teksttreci0"/>
              <w:spacing w:after="0" w:line="276" w:lineRule="auto"/>
              <w:jc w:val="both"/>
              <w:rPr>
                <w:rStyle w:val="Teksttreci"/>
                <w:rFonts w:eastAsiaTheme="majorEastAsia"/>
                <w:lang w:val="en-US"/>
              </w:rPr>
            </w:pPr>
            <w:r w:rsidRPr="00DF6D6B">
              <w:rPr>
                <w:rStyle w:val="Teksttreci"/>
                <w:lang w:val="en-US"/>
              </w:rPr>
              <w:t>Your data may also be processed for the period necessary to establish, assert and defend claims.</w:t>
            </w:r>
          </w:p>
          <w:p w14:paraId="1A60B0C1" w14:textId="77777777" w:rsidR="00DF6D6B" w:rsidRDefault="00DF6D6B" w:rsidP="0054020A">
            <w:pPr>
              <w:pStyle w:val="Teksttreci0"/>
              <w:spacing w:after="0" w:line="276" w:lineRule="auto"/>
              <w:jc w:val="both"/>
              <w:rPr>
                <w:lang w:val="en-US"/>
              </w:rPr>
            </w:pPr>
          </w:p>
          <w:p w14:paraId="0A699117" w14:textId="77777777" w:rsidR="00E62793" w:rsidRDefault="00E62793" w:rsidP="0054020A">
            <w:pPr>
              <w:pStyle w:val="Teksttreci0"/>
              <w:spacing w:after="0" w:line="276" w:lineRule="auto"/>
              <w:jc w:val="both"/>
              <w:rPr>
                <w:rStyle w:val="Teksttreci"/>
                <w:lang w:val="en-US"/>
              </w:rPr>
            </w:pPr>
          </w:p>
          <w:p w14:paraId="0EEFE2F2" w14:textId="77777777" w:rsidR="00E62793" w:rsidRDefault="00E62793" w:rsidP="0054020A">
            <w:pPr>
              <w:pStyle w:val="Teksttreci0"/>
              <w:spacing w:after="0" w:line="276" w:lineRule="auto"/>
              <w:jc w:val="both"/>
              <w:rPr>
                <w:rStyle w:val="Teksttreci"/>
                <w:lang w:val="en-US"/>
              </w:rPr>
            </w:pPr>
          </w:p>
          <w:p w14:paraId="23E20B3F" w14:textId="77777777" w:rsidR="00DF6D6B" w:rsidRPr="00C725B4" w:rsidRDefault="00DF6D6B" w:rsidP="0054020A">
            <w:pPr>
              <w:pStyle w:val="Teksttreci0"/>
              <w:spacing w:after="0" w:line="276" w:lineRule="auto"/>
              <w:jc w:val="both"/>
              <w:rPr>
                <w:lang w:val="en-US"/>
              </w:rPr>
            </w:pPr>
            <w:r w:rsidRPr="00DF6D6B">
              <w:rPr>
                <w:rStyle w:val="Teksttreci"/>
                <w:lang w:val="en-US"/>
              </w:rPr>
              <w:lastRenderedPageBreak/>
              <w:t>If you agree to be informed about future recruitments, your personal data will be processed for this purpose until you revoke your consent.</w:t>
            </w:r>
          </w:p>
        </w:tc>
      </w:tr>
      <w:tr w:rsidR="00DF6D6B" w:rsidRPr="000D3217" w14:paraId="6BCBD659" w14:textId="77777777" w:rsidTr="00DF6D6B">
        <w:trPr>
          <w:jc w:val="center"/>
        </w:trPr>
        <w:tc>
          <w:tcPr>
            <w:tcW w:w="4679" w:type="dxa"/>
          </w:tcPr>
          <w:p w14:paraId="04391D5C" w14:textId="77777777" w:rsidR="00DF6D6B" w:rsidRPr="00A90D22" w:rsidRDefault="00DF6D6B" w:rsidP="0054020A">
            <w:pPr>
              <w:pStyle w:val="Teksttreci20"/>
              <w:spacing w:after="0"/>
              <w:jc w:val="both"/>
              <w:rPr>
                <w:b/>
              </w:rPr>
            </w:pPr>
            <w:r w:rsidRPr="00A90D22">
              <w:rPr>
                <w:rStyle w:val="Teksttreci2"/>
                <w:b/>
              </w:rPr>
              <w:lastRenderedPageBreak/>
              <w:t>Odbiorcy danych</w:t>
            </w:r>
          </w:p>
          <w:p w14:paraId="1E2801EE" w14:textId="77777777" w:rsidR="00DF6D6B" w:rsidRDefault="00DF6D6B" w:rsidP="0054020A">
            <w:pPr>
              <w:pStyle w:val="Teksttreci0"/>
              <w:spacing w:after="0" w:line="276" w:lineRule="auto"/>
              <w:jc w:val="both"/>
              <w:rPr>
                <w:rStyle w:val="Teksttreci"/>
                <w:rFonts w:eastAsiaTheme="majorEastAsia"/>
              </w:rPr>
            </w:pPr>
          </w:p>
          <w:p w14:paraId="7FDEC114" w14:textId="77777777" w:rsidR="00DF6D6B" w:rsidRDefault="00E57241" w:rsidP="0054020A">
            <w:pPr>
              <w:spacing w:line="276" w:lineRule="auto"/>
              <w:jc w:val="both"/>
              <w:rPr>
                <w:rStyle w:val="Teksttreci"/>
                <w:rFonts w:eastAsiaTheme="minorHAnsi"/>
              </w:rPr>
            </w:pPr>
            <w:r w:rsidRPr="0054020A">
              <w:rPr>
                <w:rStyle w:val="Teksttreci"/>
                <w:rFonts w:eastAsiaTheme="minorHAnsi"/>
              </w:rPr>
              <w:t>Odbiorcami Pani/Pana danych osobowych będą lub mogą być te podmioty, którym Administrator ma obowiązek ich udostępniania na podstawie przepisów prawa powszechnie obowiązujących (np. organy publiczne), a także podmioty, którym Administrator powierzy przetwarzania danych osobowych na podstawie umowy w związku ze świadczonymi na rzecz Administratora usługami, które są niezbędne do należytej realizacji procesu kształcenia, w tym wykonania Umowy (w tym operatorzy systemów informatycznych, operatorzy systemów płatności, podmioty świadczące usługi hostingowe, doradcze, audytorskie, prawne, księgowe, pocztowe).</w:t>
            </w:r>
          </w:p>
          <w:p w14:paraId="1FA21042" w14:textId="77777777" w:rsidR="00E57241" w:rsidRPr="00CB0844" w:rsidRDefault="00E57241" w:rsidP="0054020A">
            <w:pPr>
              <w:spacing w:line="276" w:lineRule="auto"/>
            </w:pPr>
          </w:p>
        </w:tc>
        <w:tc>
          <w:tcPr>
            <w:tcW w:w="283" w:type="dxa"/>
          </w:tcPr>
          <w:p w14:paraId="27566E59" w14:textId="77777777" w:rsidR="00DF6D6B" w:rsidRPr="00CB0844" w:rsidRDefault="00DF6D6B" w:rsidP="0054020A">
            <w:pPr>
              <w:spacing w:line="276" w:lineRule="auto"/>
            </w:pPr>
          </w:p>
        </w:tc>
        <w:tc>
          <w:tcPr>
            <w:tcW w:w="4820" w:type="dxa"/>
          </w:tcPr>
          <w:p w14:paraId="39D412EA" w14:textId="77777777" w:rsidR="00DF6D6B" w:rsidRPr="00DF6D6B" w:rsidRDefault="00DF6D6B" w:rsidP="0054020A">
            <w:pPr>
              <w:pStyle w:val="Nagwek30"/>
              <w:keepNext/>
              <w:keepLines/>
              <w:spacing w:after="0" w:line="276" w:lineRule="auto"/>
              <w:jc w:val="both"/>
              <w:rPr>
                <w:rStyle w:val="Teksttreci"/>
                <w:rFonts w:eastAsiaTheme="majorEastAsia"/>
                <w:b w:val="0"/>
                <w:bCs w:val="0"/>
                <w:sz w:val="17"/>
                <w:szCs w:val="17"/>
                <w:lang w:val="en-US"/>
              </w:rPr>
            </w:pPr>
            <w:r w:rsidRPr="00C725B4">
              <w:rPr>
                <w:rStyle w:val="Nagwek3"/>
                <w:b/>
                <w:bCs/>
                <w:sz w:val="18"/>
                <w:szCs w:val="18"/>
                <w:lang w:val="en-US"/>
              </w:rPr>
              <w:t>Data recipients</w:t>
            </w:r>
          </w:p>
          <w:p w14:paraId="17E678E5" w14:textId="77777777" w:rsidR="00DF6D6B" w:rsidRDefault="00DF6D6B" w:rsidP="0054020A">
            <w:pPr>
              <w:pStyle w:val="Teksttreci0"/>
              <w:spacing w:after="0" w:line="276" w:lineRule="auto"/>
              <w:jc w:val="both"/>
              <w:rPr>
                <w:rStyle w:val="Teksttreci"/>
                <w:rFonts w:eastAsiaTheme="majorEastAsia"/>
                <w:lang w:val="en-US"/>
              </w:rPr>
            </w:pPr>
          </w:p>
          <w:p w14:paraId="7FB8B384" w14:textId="77777777" w:rsidR="00DF6D6B" w:rsidRPr="00C725B4" w:rsidRDefault="00044D8E" w:rsidP="0054020A">
            <w:pPr>
              <w:spacing w:line="276" w:lineRule="auto"/>
              <w:jc w:val="both"/>
              <w:rPr>
                <w:lang w:val="en-US"/>
              </w:rPr>
            </w:pPr>
            <w:r w:rsidRPr="00044D8E">
              <w:rPr>
                <w:rStyle w:val="Teksttreci"/>
                <w:rFonts w:eastAsiaTheme="minorHAnsi"/>
                <w:lang w:val="en-US"/>
              </w:rPr>
              <w:t>Recipients of your personal data will or may include entities to which the Controller is obligated to provide the data under universally binding legal provisions (e.g., public authorities). Additionally, recipients may include entities entrusted by the Controller to process personal data under an agreement, in connection with services provided to the Controller that are necessary for the proper execution of the education process, including the performance of the Agreement (e.g., operators of IT systems, payment system operators, entities providing hosting, consulting, auditing, legal, accounting, or postal services).</w:t>
            </w:r>
          </w:p>
        </w:tc>
      </w:tr>
      <w:tr w:rsidR="00DF6D6B" w:rsidRPr="000D3217" w14:paraId="469FAC20" w14:textId="77777777" w:rsidTr="00DF6D6B">
        <w:trPr>
          <w:jc w:val="center"/>
        </w:trPr>
        <w:tc>
          <w:tcPr>
            <w:tcW w:w="4679" w:type="dxa"/>
          </w:tcPr>
          <w:p w14:paraId="05EAF6DE" w14:textId="77777777" w:rsidR="00DF6D6B" w:rsidRPr="00CB0844" w:rsidRDefault="00DF6D6B" w:rsidP="0054020A">
            <w:pPr>
              <w:pStyle w:val="Teksttreci0"/>
              <w:spacing w:after="0" w:line="276" w:lineRule="auto"/>
              <w:jc w:val="both"/>
              <w:rPr>
                <w:sz w:val="18"/>
                <w:szCs w:val="18"/>
              </w:rPr>
            </w:pPr>
            <w:r w:rsidRPr="00CB0844">
              <w:rPr>
                <w:rStyle w:val="Teksttreci"/>
                <w:b/>
                <w:bCs/>
                <w:sz w:val="18"/>
                <w:szCs w:val="18"/>
              </w:rPr>
              <w:t>Prawa związane z przetwarzaniem danych</w:t>
            </w:r>
          </w:p>
          <w:p w14:paraId="220D50BB" w14:textId="77777777" w:rsidR="00DF6D6B" w:rsidRDefault="00DF6D6B" w:rsidP="0054020A">
            <w:pPr>
              <w:pStyle w:val="Teksttreci0"/>
              <w:spacing w:after="0" w:line="276" w:lineRule="auto"/>
              <w:jc w:val="both"/>
              <w:rPr>
                <w:rStyle w:val="Teksttreci"/>
                <w:rFonts w:eastAsiaTheme="majorEastAsia"/>
              </w:rPr>
            </w:pPr>
          </w:p>
          <w:p w14:paraId="73DEE49B" w14:textId="77777777" w:rsidR="00DF6D6B" w:rsidRDefault="00DF6D6B" w:rsidP="0054020A">
            <w:pPr>
              <w:pStyle w:val="Teksttreci0"/>
              <w:spacing w:after="0" w:line="276" w:lineRule="auto"/>
              <w:jc w:val="both"/>
            </w:pPr>
            <w:r>
              <w:rPr>
                <w:rStyle w:val="Teksttreci"/>
              </w:rPr>
              <w:t>Posiadają Państwo prawo do:</w:t>
            </w:r>
          </w:p>
          <w:p w14:paraId="48F503DF" w14:textId="77777777" w:rsidR="00DF6D6B" w:rsidRDefault="00DF6D6B" w:rsidP="0054020A">
            <w:pPr>
              <w:pStyle w:val="Teksttreci0"/>
              <w:widowControl w:val="0"/>
              <w:numPr>
                <w:ilvl w:val="0"/>
                <w:numId w:val="1"/>
              </w:numPr>
              <w:tabs>
                <w:tab w:val="left" w:pos="365"/>
              </w:tabs>
              <w:spacing w:after="0" w:line="276" w:lineRule="auto"/>
              <w:ind w:left="360" w:hanging="360"/>
              <w:jc w:val="both"/>
            </w:pPr>
            <w:r>
              <w:rPr>
                <w:rStyle w:val="Teksttreci"/>
              </w:rPr>
              <w:t>uzyskania informacji o przetwarzaniu danych osobowych i uprawnieniach przysługujących zgodnie z ogólnym rozporządzeniem o ochronie danych osobowych RODO,</w:t>
            </w:r>
          </w:p>
          <w:p w14:paraId="7AA25BB3" w14:textId="77777777" w:rsidR="00DF6D6B" w:rsidRDefault="00DF6D6B" w:rsidP="0054020A">
            <w:pPr>
              <w:pStyle w:val="Teksttreci0"/>
              <w:widowControl w:val="0"/>
              <w:numPr>
                <w:ilvl w:val="0"/>
                <w:numId w:val="1"/>
              </w:numPr>
              <w:tabs>
                <w:tab w:val="left" w:pos="365"/>
              </w:tabs>
              <w:spacing w:after="0" w:line="276" w:lineRule="auto"/>
              <w:ind w:left="360" w:hanging="360"/>
              <w:jc w:val="both"/>
            </w:pPr>
            <w:r>
              <w:rPr>
                <w:rStyle w:val="Teksttreci"/>
              </w:rPr>
              <w:t>dostępu do treści swoich danych, ich sprostowania oraz otrzymania ich kopii,</w:t>
            </w:r>
          </w:p>
          <w:p w14:paraId="41A4CC20" w14:textId="77777777" w:rsidR="00DF6D6B" w:rsidRDefault="00DF6D6B" w:rsidP="0054020A">
            <w:pPr>
              <w:pStyle w:val="Teksttreci0"/>
              <w:widowControl w:val="0"/>
              <w:numPr>
                <w:ilvl w:val="0"/>
                <w:numId w:val="1"/>
              </w:numPr>
              <w:tabs>
                <w:tab w:val="left" w:pos="365"/>
              </w:tabs>
              <w:spacing w:after="0" w:line="276" w:lineRule="auto"/>
              <w:ind w:left="360" w:hanging="360"/>
              <w:jc w:val="both"/>
            </w:pPr>
            <w:r>
              <w:rPr>
                <w:rStyle w:val="Teksttreci"/>
              </w:rPr>
              <w:t>usunięcia danych osobowych ze zbiorów administratora (chyba, że dalsze przetwarzanie jest konieczne dla wykonania obowiązku prawnego albo w celu ustalenia, dochodzenia lub obrony roszczeń),</w:t>
            </w:r>
          </w:p>
          <w:p w14:paraId="6A37C941" w14:textId="77777777" w:rsidR="00DF6D6B" w:rsidRDefault="00DF6D6B" w:rsidP="0054020A">
            <w:pPr>
              <w:pStyle w:val="Teksttreci0"/>
              <w:widowControl w:val="0"/>
              <w:numPr>
                <w:ilvl w:val="0"/>
                <w:numId w:val="1"/>
              </w:numPr>
              <w:tabs>
                <w:tab w:val="left" w:pos="365"/>
              </w:tabs>
              <w:spacing w:after="0" w:line="276" w:lineRule="auto"/>
              <w:ind w:left="360" w:hanging="360"/>
              <w:jc w:val="both"/>
            </w:pPr>
            <w:r>
              <w:rPr>
                <w:rStyle w:val="Teksttreci"/>
              </w:rPr>
              <w:t>ograniczenia przetwarzania, przenoszenia danych, wniesienia sprzeciwu wobec przetwarzania w przypadkach i na warunkach określonych w RODO,</w:t>
            </w:r>
          </w:p>
          <w:p w14:paraId="7930B673" w14:textId="77777777" w:rsidR="00DF6D6B" w:rsidRDefault="00DF6D6B" w:rsidP="0054020A">
            <w:pPr>
              <w:pStyle w:val="Teksttreci0"/>
              <w:widowControl w:val="0"/>
              <w:numPr>
                <w:ilvl w:val="0"/>
                <w:numId w:val="1"/>
              </w:numPr>
              <w:tabs>
                <w:tab w:val="left" w:pos="365"/>
              </w:tabs>
              <w:spacing w:after="0" w:line="276" w:lineRule="auto"/>
              <w:ind w:left="360" w:hanging="360"/>
              <w:jc w:val="both"/>
            </w:pPr>
            <w:r>
              <w:rPr>
                <w:rStyle w:val="Teksttreci"/>
              </w:rPr>
              <w:t>wniesienia skargi do Prezesa Urzędu Ochrony Danych, jeśli uznają Państwo, że przetwarzanie Państwa danych narusza przepisy prawa w zakresie ochrony danych osobowych.</w:t>
            </w:r>
          </w:p>
          <w:p w14:paraId="5CD452EF" w14:textId="77777777" w:rsidR="00DF6D6B" w:rsidRDefault="00DF6D6B" w:rsidP="0054020A">
            <w:pPr>
              <w:pStyle w:val="Teksttreci0"/>
              <w:spacing w:after="0" w:line="276" w:lineRule="auto"/>
              <w:jc w:val="both"/>
              <w:rPr>
                <w:rStyle w:val="Teksttreci"/>
                <w:rFonts w:eastAsiaTheme="majorEastAsia"/>
              </w:rPr>
            </w:pPr>
          </w:p>
          <w:p w14:paraId="587E9016" w14:textId="77777777" w:rsidR="00DF6D6B" w:rsidRDefault="00DF6D6B" w:rsidP="0054020A">
            <w:pPr>
              <w:pStyle w:val="Teksttreci0"/>
              <w:spacing w:after="0" w:line="276" w:lineRule="auto"/>
              <w:jc w:val="both"/>
            </w:pPr>
            <w:r>
              <w:rPr>
                <w:rStyle w:val="Teksttreci"/>
              </w:rPr>
              <w:t xml:space="preserve">Aby skorzystać z realizacji praw należy złożyć wniosek w formie pisemnej do Inspektora Ochrony Danych na adres: Uniwersytet Szczeciński, al. Papieża Jana Pawła II 31, 70-453 Szczecin lub napisać maila na adres </w:t>
            </w:r>
            <w:hyperlink r:id="rId13" w:history="1">
              <w:r>
                <w:rPr>
                  <w:rStyle w:val="Teksttreci"/>
                  <w:color w:val="5477BA"/>
                  <w:u w:val="single"/>
                </w:rPr>
                <w:t>iod@usz.edu.pl</w:t>
              </w:r>
            </w:hyperlink>
            <w:r>
              <w:rPr>
                <w:rStyle w:val="Teksttreci"/>
              </w:rPr>
              <w:t>.</w:t>
            </w:r>
          </w:p>
          <w:p w14:paraId="0A6A801A" w14:textId="77777777" w:rsidR="00DF6D6B" w:rsidRPr="00CB0844" w:rsidRDefault="00DF6D6B" w:rsidP="0054020A">
            <w:pPr>
              <w:spacing w:line="276" w:lineRule="auto"/>
            </w:pPr>
          </w:p>
        </w:tc>
        <w:tc>
          <w:tcPr>
            <w:tcW w:w="283" w:type="dxa"/>
          </w:tcPr>
          <w:p w14:paraId="32C10C56" w14:textId="77777777" w:rsidR="00DF6D6B" w:rsidRPr="00CB0844" w:rsidRDefault="00DF6D6B" w:rsidP="0054020A">
            <w:pPr>
              <w:spacing w:line="276" w:lineRule="auto"/>
            </w:pPr>
          </w:p>
        </w:tc>
        <w:tc>
          <w:tcPr>
            <w:tcW w:w="4820" w:type="dxa"/>
          </w:tcPr>
          <w:p w14:paraId="3302FD22" w14:textId="77777777" w:rsidR="00DF6D6B" w:rsidRPr="00C725B4" w:rsidRDefault="00DF6D6B" w:rsidP="0054020A">
            <w:pPr>
              <w:pStyle w:val="Nagwek30"/>
              <w:keepNext/>
              <w:keepLines/>
              <w:spacing w:after="0" w:line="276" w:lineRule="auto"/>
              <w:jc w:val="both"/>
              <w:rPr>
                <w:b w:val="0"/>
                <w:bCs w:val="0"/>
                <w:sz w:val="18"/>
                <w:szCs w:val="18"/>
                <w:lang w:val="en-US"/>
              </w:rPr>
            </w:pPr>
            <w:r w:rsidRPr="00C725B4">
              <w:rPr>
                <w:rStyle w:val="Nagwek3"/>
                <w:b/>
                <w:bCs/>
                <w:sz w:val="18"/>
                <w:szCs w:val="18"/>
                <w:lang w:val="en-US"/>
              </w:rPr>
              <w:t>Data processing rights</w:t>
            </w:r>
          </w:p>
          <w:p w14:paraId="14B5DC8B" w14:textId="77777777" w:rsidR="00DF6D6B" w:rsidRDefault="00DF6D6B" w:rsidP="0054020A">
            <w:pPr>
              <w:pStyle w:val="Teksttreci0"/>
              <w:spacing w:after="0" w:line="276" w:lineRule="auto"/>
              <w:jc w:val="both"/>
              <w:rPr>
                <w:rStyle w:val="Teksttreci"/>
                <w:rFonts w:eastAsiaTheme="majorEastAsia"/>
                <w:lang w:val="en-US"/>
              </w:rPr>
            </w:pPr>
          </w:p>
          <w:p w14:paraId="1FDA7626" w14:textId="77777777" w:rsidR="00DF6D6B" w:rsidRPr="00DF6D6B" w:rsidRDefault="00DF6D6B" w:rsidP="0054020A">
            <w:pPr>
              <w:pStyle w:val="Teksttreci0"/>
              <w:spacing w:after="0" w:line="276" w:lineRule="auto"/>
              <w:jc w:val="both"/>
              <w:rPr>
                <w:lang w:val="en-US"/>
              </w:rPr>
            </w:pPr>
            <w:r w:rsidRPr="00DF6D6B">
              <w:rPr>
                <w:rStyle w:val="Teksttreci"/>
                <w:lang w:val="en-US"/>
              </w:rPr>
              <w:t>You have a right to:</w:t>
            </w:r>
          </w:p>
          <w:p w14:paraId="1AF34562" w14:textId="77777777" w:rsidR="00DF6D6B" w:rsidRPr="00DF6D6B" w:rsidRDefault="00DF6D6B" w:rsidP="0054020A">
            <w:pPr>
              <w:pStyle w:val="Teksttreci0"/>
              <w:widowControl w:val="0"/>
              <w:numPr>
                <w:ilvl w:val="0"/>
                <w:numId w:val="2"/>
              </w:numPr>
              <w:tabs>
                <w:tab w:val="left" w:pos="175"/>
              </w:tabs>
              <w:spacing w:after="0" w:line="276" w:lineRule="auto"/>
              <w:ind w:left="175" w:hanging="175"/>
              <w:jc w:val="both"/>
              <w:rPr>
                <w:lang w:val="en-US"/>
              </w:rPr>
            </w:pPr>
            <w:r w:rsidRPr="00DF6D6B">
              <w:rPr>
                <w:rStyle w:val="Teksttreci"/>
                <w:lang w:val="en-US"/>
              </w:rPr>
              <w:t>receive information about the processing of personal data and</w:t>
            </w:r>
          </w:p>
          <w:p w14:paraId="01B96F36" w14:textId="77777777" w:rsidR="00DF6D6B" w:rsidRDefault="00DF6D6B" w:rsidP="0054020A">
            <w:pPr>
              <w:pStyle w:val="Teksttreci0"/>
              <w:tabs>
                <w:tab w:val="left" w:pos="175"/>
              </w:tabs>
              <w:spacing w:after="0" w:line="276" w:lineRule="auto"/>
              <w:ind w:left="175" w:hanging="175"/>
              <w:jc w:val="both"/>
              <w:rPr>
                <w:rStyle w:val="Teksttreci"/>
                <w:rFonts w:eastAsiaTheme="majorEastAsia"/>
                <w:lang w:val="en-US"/>
              </w:rPr>
            </w:pPr>
            <w:r w:rsidRPr="00DF6D6B">
              <w:rPr>
                <w:rStyle w:val="Teksttreci"/>
                <w:lang w:val="en-US"/>
              </w:rPr>
              <w:t>your rights under the General Data Protection Regulation GDPR,</w:t>
            </w:r>
          </w:p>
          <w:p w14:paraId="41EC1D58" w14:textId="77777777" w:rsidR="00DF6D6B" w:rsidRPr="00DF6D6B" w:rsidRDefault="00DF6D6B" w:rsidP="0054020A">
            <w:pPr>
              <w:pStyle w:val="Teksttreci0"/>
              <w:tabs>
                <w:tab w:val="left" w:pos="175"/>
              </w:tabs>
              <w:spacing w:after="0" w:line="276" w:lineRule="auto"/>
              <w:ind w:left="175" w:hanging="175"/>
              <w:jc w:val="both"/>
              <w:rPr>
                <w:lang w:val="en-US"/>
              </w:rPr>
            </w:pPr>
          </w:p>
          <w:p w14:paraId="1A2E91B0" w14:textId="77777777" w:rsidR="00DF6D6B" w:rsidRPr="00DF6D6B" w:rsidRDefault="00DF6D6B" w:rsidP="0054020A">
            <w:pPr>
              <w:pStyle w:val="Teksttreci0"/>
              <w:widowControl w:val="0"/>
              <w:numPr>
                <w:ilvl w:val="0"/>
                <w:numId w:val="2"/>
              </w:numPr>
              <w:tabs>
                <w:tab w:val="left" w:pos="175"/>
              </w:tabs>
              <w:spacing w:after="0" w:line="276" w:lineRule="auto"/>
              <w:ind w:left="175" w:hanging="175"/>
              <w:jc w:val="both"/>
              <w:rPr>
                <w:lang w:val="en-US"/>
              </w:rPr>
            </w:pPr>
            <w:r w:rsidRPr="00DF6D6B">
              <w:rPr>
                <w:rStyle w:val="Teksttreci"/>
                <w:lang w:val="en-US"/>
              </w:rPr>
              <w:t>access the content of own data, correct them, and receive a copy of them,</w:t>
            </w:r>
          </w:p>
          <w:p w14:paraId="0797D9D1" w14:textId="77777777" w:rsidR="00DF6D6B" w:rsidRPr="00C725B4" w:rsidRDefault="00DF6D6B" w:rsidP="0054020A">
            <w:pPr>
              <w:pStyle w:val="Teksttreci0"/>
              <w:widowControl w:val="0"/>
              <w:numPr>
                <w:ilvl w:val="0"/>
                <w:numId w:val="2"/>
              </w:numPr>
              <w:tabs>
                <w:tab w:val="left" w:pos="175"/>
              </w:tabs>
              <w:spacing w:after="0" w:line="276" w:lineRule="auto"/>
              <w:ind w:left="175" w:hanging="175"/>
              <w:jc w:val="both"/>
              <w:rPr>
                <w:rStyle w:val="Teksttreci"/>
                <w:lang w:val="en-US"/>
              </w:rPr>
            </w:pPr>
            <w:r w:rsidRPr="00DF6D6B">
              <w:rPr>
                <w:rStyle w:val="Teksttreci"/>
                <w:lang w:val="en-US"/>
              </w:rPr>
              <w:t>erase personal data from the controller's files (unless further processing is necessary for the performance of a legal obligation as well as for the establishment, investigation or defense claims),</w:t>
            </w:r>
          </w:p>
          <w:p w14:paraId="678BE856" w14:textId="77777777" w:rsidR="00DF6D6B" w:rsidRPr="00DF6D6B" w:rsidRDefault="00DF6D6B" w:rsidP="0054020A">
            <w:pPr>
              <w:pStyle w:val="Teksttreci0"/>
              <w:tabs>
                <w:tab w:val="left" w:pos="175"/>
              </w:tabs>
              <w:spacing w:after="0" w:line="276" w:lineRule="auto"/>
              <w:ind w:left="175" w:hanging="175"/>
              <w:jc w:val="both"/>
              <w:rPr>
                <w:lang w:val="en-US"/>
              </w:rPr>
            </w:pPr>
          </w:p>
          <w:p w14:paraId="7D5D1B08" w14:textId="77777777" w:rsidR="00DF6D6B" w:rsidRPr="00C725B4" w:rsidRDefault="00DF6D6B" w:rsidP="0054020A">
            <w:pPr>
              <w:pStyle w:val="Teksttreci0"/>
              <w:widowControl w:val="0"/>
              <w:numPr>
                <w:ilvl w:val="0"/>
                <w:numId w:val="2"/>
              </w:numPr>
              <w:tabs>
                <w:tab w:val="left" w:pos="175"/>
              </w:tabs>
              <w:spacing w:after="0" w:line="276" w:lineRule="auto"/>
              <w:ind w:left="175" w:hanging="175"/>
              <w:jc w:val="both"/>
              <w:rPr>
                <w:rStyle w:val="Teksttreci"/>
                <w:lang w:val="en-US"/>
              </w:rPr>
            </w:pPr>
            <w:r w:rsidRPr="00DF6D6B">
              <w:rPr>
                <w:rStyle w:val="Teksttreci"/>
                <w:lang w:val="en-US"/>
              </w:rPr>
              <w:t>to limit processing, of data portability, to object against processing - in cases and under conditions set out in the GDPR,</w:t>
            </w:r>
          </w:p>
          <w:p w14:paraId="77E30268" w14:textId="77777777" w:rsidR="00DF6D6B" w:rsidRPr="00DF6D6B" w:rsidRDefault="00DF6D6B" w:rsidP="0054020A">
            <w:pPr>
              <w:pStyle w:val="Teksttreci0"/>
              <w:tabs>
                <w:tab w:val="left" w:pos="175"/>
              </w:tabs>
              <w:spacing w:after="0" w:line="276" w:lineRule="auto"/>
              <w:ind w:left="175" w:hanging="175"/>
              <w:jc w:val="both"/>
              <w:rPr>
                <w:lang w:val="en-US"/>
              </w:rPr>
            </w:pPr>
          </w:p>
          <w:p w14:paraId="5AE03D66" w14:textId="77777777" w:rsidR="00DF6D6B" w:rsidRPr="00DF6D6B" w:rsidRDefault="00DF6D6B" w:rsidP="0054020A">
            <w:pPr>
              <w:pStyle w:val="Teksttreci0"/>
              <w:widowControl w:val="0"/>
              <w:numPr>
                <w:ilvl w:val="0"/>
                <w:numId w:val="2"/>
              </w:numPr>
              <w:tabs>
                <w:tab w:val="left" w:pos="175"/>
              </w:tabs>
              <w:spacing w:after="0" w:line="276" w:lineRule="auto"/>
              <w:ind w:left="175" w:hanging="175"/>
              <w:jc w:val="both"/>
              <w:rPr>
                <w:lang w:val="en-US"/>
              </w:rPr>
            </w:pPr>
            <w:r w:rsidRPr="00DF6D6B">
              <w:rPr>
                <w:rStyle w:val="Teksttreci"/>
                <w:lang w:val="en-US"/>
              </w:rPr>
              <w:t xml:space="preserve">make a complaint to the President of the Data Protection </w:t>
            </w:r>
            <w:r w:rsidRPr="00DF6D6B">
              <w:rPr>
                <w:rStyle w:val="Teksttreci"/>
                <w:i/>
                <w:iCs/>
                <w:lang w:val="en-US"/>
              </w:rPr>
              <w:t xml:space="preserve">Authority, ifone considers that the Processing ofone's personal </w:t>
            </w:r>
            <w:r w:rsidRPr="00DF6D6B">
              <w:rPr>
                <w:rStyle w:val="Teksttreci"/>
                <w:lang w:val="en-US"/>
              </w:rPr>
              <w:t>data violates the provisions of the law on personal data protection.</w:t>
            </w:r>
          </w:p>
          <w:p w14:paraId="67A0685D" w14:textId="77777777" w:rsidR="00DF6D6B" w:rsidRDefault="00DF6D6B" w:rsidP="0054020A">
            <w:pPr>
              <w:pStyle w:val="Teksttreci0"/>
              <w:spacing w:after="0" w:line="276" w:lineRule="auto"/>
              <w:jc w:val="both"/>
              <w:rPr>
                <w:rStyle w:val="Teksttreci"/>
                <w:rFonts w:eastAsiaTheme="majorEastAsia"/>
                <w:lang w:val="en-US"/>
              </w:rPr>
            </w:pPr>
          </w:p>
          <w:p w14:paraId="0FD0B0B9" w14:textId="77777777" w:rsidR="00DF6D6B" w:rsidRPr="00DF6D6B" w:rsidRDefault="00DF6D6B" w:rsidP="0054020A">
            <w:pPr>
              <w:pStyle w:val="Teksttreci0"/>
              <w:spacing w:after="0" w:line="276" w:lineRule="auto"/>
              <w:jc w:val="both"/>
              <w:rPr>
                <w:lang w:val="en-US"/>
              </w:rPr>
            </w:pPr>
            <w:r w:rsidRPr="00DF6D6B">
              <w:rPr>
                <w:rStyle w:val="Teksttreci"/>
                <w:lang w:val="en-US"/>
              </w:rPr>
              <w:t xml:space="preserve">To claim your rights, it is necessary to submit a written request to the Data Protection Officer at the following address: the University </w:t>
            </w:r>
            <w:r w:rsidRPr="00DF6D6B">
              <w:rPr>
                <w:rStyle w:val="Teksttreci"/>
                <w:i/>
                <w:iCs/>
                <w:lang w:val="en-US"/>
              </w:rPr>
              <w:t>of Szczecin, al. Papieża Jana Pawła II 31, 70</w:t>
            </w:r>
            <w:r w:rsidRPr="00DF6D6B">
              <w:rPr>
                <w:rStyle w:val="Teksttreci"/>
                <w:lang w:val="en-US"/>
              </w:rPr>
              <w:t xml:space="preserve">-453 Szczecin or by writing an email to </w:t>
            </w:r>
            <w:hyperlink r:id="rId14" w:history="1">
              <w:r w:rsidRPr="00DF6D6B">
                <w:rPr>
                  <w:rStyle w:val="Teksttreci"/>
                  <w:color w:val="5477BA"/>
                  <w:u w:val="single"/>
                  <w:lang w:val="en-US"/>
                </w:rPr>
                <w:t>iod@usz.edu.pl</w:t>
              </w:r>
            </w:hyperlink>
            <w:r w:rsidRPr="00DF6D6B">
              <w:rPr>
                <w:rStyle w:val="Teksttreci"/>
                <w:lang w:val="en-US"/>
              </w:rPr>
              <w:t>.</w:t>
            </w:r>
          </w:p>
          <w:p w14:paraId="54186320" w14:textId="77777777" w:rsidR="00DF6D6B" w:rsidRPr="00C725B4" w:rsidRDefault="00DF6D6B" w:rsidP="0054020A">
            <w:pPr>
              <w:spacing w:line="276" w:lineRule="auto"/>
              <w:rPr>
                <w:lang w:val="en-US"/>
              </w:rPr>
            </w:pPr>
          </w:p>
        </w:tc>
      </w:tr>
      <w:tr w:rsidR="00DF6D6B" w:rsidRPr="000D3217" w14:paraId="3CECD274" w14:textId="77777777" w:rsidTr="00DF6D6B">
        <w:trPr>
          <w:jc w:val="center"/>
        </w:trPr>
        <w:tc>
          <w:tcPr>
            <w:tcW w:w="4679" w:type="dxa"/>
          </w:tcPr>
          <w:p w14:paraId="769B17DF" w14:textId="77777777" w:rsidR="00DF6D6B" w:rsidRPr="00C725B4" w:rsidRDefault="00DF6D6B" w:rsidP="0054020A">
            <w:pPr>
              <w:pStyle w:val="Teksttreci0"/>
              <w:spacing w:after="0" w:line="276" w:lineRule="auto"/>
              <w:jc w:val="both"/>
            </w:pPr>
            <w:r w:rsidRPr="00C725B4">
              <w:rPr>
                <w:rStyle w:val="Teksttreci"/>
                <w:b/>
                <w:bCs/>
              </w:rPr>
              <w:t>Obowiązek podania danych i konsekwencja niepodania danych</w:t>
            </w:r>
          </w:p>
          <w:p w14:paraId="36EFB475" w14:textId="77777777" w:rsidR="00DF6D6B" w:rsidRDefault="00DF6D6B" w:rsidP="0054020A">
            <w:pPr>
              <w:pStyle w:val="Teksttreci0"/>
              <w:spacing w:after="0" w:line="276" w:lineRule="auto"/>
              <w:jc w:val="both"/>
              <w:rPr>
                <w:rStyle w:val="Teksttreci"/>
                <w:rFonts w:eastAsiaTheme="majorEastAsia"/>
              </w:rPr>
            </w:pPr>
          </w:p>
          <w:p w14:paraId="24EABC74" w14:textId="77777777" w:rsidR="00DF6D6B" w:rsidRDefault="00DF6D6B" w:rsidP="0054020A">
            <w:pPr>
              <w:pStyle w:val="Teksttreci0"/>
              <w:spacing w:after="0" w:line="276" w:lineRule="auto"/>
              <w:jc w:val="both"/>
            </w:pPr>
            <w:r>
              <w:rPr>
                <w:rStyle w:val="Teksttreci"/>
              </w:rPr>
              <w:t>Podanie danych osobowych jest dobrowolne, jednak ich przetwarzanie przez Uniwersytet Szczeciński jest niezbędne do przeprowadzenia postępowania rekrutacyjnego na studia realizowane przez Uniwersytet Szczeciński.</w:t>
            </w:r>
          </w:p>
          <w:p w14:paraId="5C4C80B6" w14:textId="77777777" w:rsidR="00DF6D6B" w:rsidRPr="00CB0844" w:rsidRDefault="00DF6D6B" w:rsidP="0054020A">
            <w:pPr>
              <w:spacing w:line="276" w:lineRule="auto"/>
            </w:pPr>
          </w:p>
        </w:tc>
        <w:tc>
          <w:tcPr>
            <w:tcW w:w="283" w:type="dxa"/>
          </w:tcPr>
          <w:p w14:paraId="7DF2A666" w14:textId="77777777" w:rsidR="00DF6D6B" w:rsidRPr="00CB0844" w:rsidRDefault="00DF6D6B" w:rsidP="0054020A">
            <w:pPr>
              <w:spacing w:line="276" w:lineRule="auto"/>
            </w:pPr>
          </w:p>
        </w:tc>
        <w:tc>
          <w:tcPr>
            <w:tcW w:w="4820" w:type="dxa"/>
          </w:tcPr>
          <w:p w14:paraId="60E6808D" w14:textId="77777777" w:rsidR="00DF6D6B" w:rsidRPr="00C725B4" w:rsidRDefault="00DF6D6B" w:rsidP="0054020A">
            <w:pPr>
              <w:pStyle w:val="Nagwek30"/>
              <w:keepNext/>
              <w:keepLines/>
              <w:spacing w:after="0" w:line="276" w:lineRule="auto"/>
              <w:jc w:val="both"/>
              <w:rPr>
                <w:b w:val="0"/>
                <w:bCs w:val="0"/>
                <w:lang w:val="en-US"/>
              </w:rPr>
            </w:pPr>
            <w:r w:rsidRPr="00C725B4">
              <w:rPr>
                <w:rStyle w:val="Nagwek3"/>
                <w:b/>
                <w:bCs/>
                <w:lang w:val="en-US"/>
              </w:rPr>
              <w:t>Obligation to provide data and consequences of non-compliance</w:t>
            </w:r>
          </w:p>
          <w:p w14:paraId="05DE97D7" w14:textId="77777777" w:rsidR="00DF6D6B" w:rsidRDefault="00DF6D6B" w:rsidP="0054020A">
            <w:pPr>
              <w:spacing w:line="276" w:lineRule="auto"/>
              <w:rPr>
                <w:rFonts w:ascii="Times New Roman" w:hAnsi="Times New Roman" w:cs="Times New Roman"/>
                <w:sz w:val="16"/>
                <w:szCs w:val="16"/>
                <w:lang w:val="en-US"/>
              </w:rPr>
            </w:pPr>
          </w:p>
          <w:p w14:paraId="4773B4D3" w14:textId="77777777" w:rsidR="00DF6D6B" w:rsidRPr="007958D3" w:rsidRDefault="00DF6D6B" w:rsidP="0054020A">
            <w:pPr>
              <w:spacing w:line="276" w:lineRule="auto"/>
              <w:jc w:val="both"/>
              <w:rPr>
                <w:rFonts w:ascii="Times New Roman" w:hAnsi="Times New Roman" w:cs="Times New Roman"/>
                <w:sz w:val="16"/>
                <w:szCs w:val="16"/>
                <w:lang w:val="en-US"/>
              </w:rPr>
            </w:pPr>
            <w:r w:rsidRPr="007958D3">
              <w:rPr>
                <w:rFonts w:ascii="Times New Roman" w:hAnsi="Times New Roman" w:cs="Times New Roman"/>
                <w:sz w:val="16"/>
                <w:szCs w:val="16"/>
                <w:lang w:val="en-US"/>
              </w:rPr>
              <w:t>Providing personal data is voluntary, however, its processing by the University of Szczecin is necessary to carry out the recruitment procedure for studies realized by the University of Szczecin.</w:t>
            </w:r>
          </w:p>
        </w:tc>
      </w:tr>
    </w:tbl>
    <w:p w14:paraId="645270C6" w14:textId="77777777" w:rsidR="00DF6D6B" w:rsidRDefault="00DF6D6B" w:rsidP="0054020A">
      <w:pPr>
        <w:rPr>
          <w:lang w:val="en-US"/>
        </w:rPr>
      </w:pPr>
    </w:p>
    <w:p w14:paraId="49BD4474" w14:textId="77777777" w:rsidR="00DF6D6B" w:rsidRDefault="00DF6D6B" w:rsidP="0054020A">
      <w:pPr>
        <w:pStyle w:val="Teksttreci30"/>
        <w:ind w:right="0"/>
        <w:rPr>
          <w:rStyle w:val="Teksttreci3"/>
        </w:rPr>
      </w:pPr>
      <w:r>
        <w:rPr>
          <w:rStyle w:val="Teksttreci3"/>
        </w:rPr>
        <w:t>………………………………………………………………………………………………………..</w:t>
      </w:r>
    </w:p>
    <w:p w14:paraId="7CF7FEE3" w14:textId="77777777" w:rsidR="00DF6D6B" w:rsidRDefault="00DF6D6B" w:rsidP="0054020A">
      <w:pPr>
        <w:pStyle w:val="Teksttreci30"/>
        <w:ind w:right="0"/>
      </w:pPr>
      <w:r>
        <w:rPr>
          <w:rStyle w:val="Teksttreci3"/>
        </w:rPr>
        <w:t>miejscowość, data i czytelny, własnoręczny podpis pełnomocnika</w:t>
      </w:r>
    </w:p>
    <w:p w14:paraId="50FA481E" w14:textId="77777777" w:rsidR="00DF6D6B" w:rsidRPr="00DF6D6B" w:rsidRDefault="00DF6D6B" w:rsidP="0054020A">
      <w:pPr>
        <w:pStyle w:val="Teksttreci0"/>
        <w:spacing w:after="0" w:line="240" w:lineRule="auto"/>
        <w:jc w:val="right"/>
        <w:rPr>
          <w:lang w:val="en-US"/>
        </w:rPr>
      </w:pPr>
      <w:r w:rsidRPr="00DF6D6B">
        <w:rPr>
          <w:rStyle w:val="Teksttreci"/>
          <w:lang w:val="en-US"/>
        </w:rPr>
        <w:t>(place, date, and legible, handwritten signature of the proxy)</w:t>
      </w:r>
    </w:p>
    <w:p w14:paraId="2CAD9844" w14:textId="77777777" w:rsidR="00DF6D6B" w:rsidRPr="00DF6D6B" w:rsidRDefault="00DF6D6B" w:rsidP="00DF6D6B">
      <w:pPr>
        <w:jc w:val="right"/>
        <w:rPr>
          <w:lang w:val="en-US"/>
        </w:rPr>
      </w:pPr>
    </w:p>
    <w:sectPr w:rsidR="00DF6D6B" w:rsidRPr="00DF6D6B" w:rsidSect="001166F8">
      <w:footnotePr>
        <w:numFmt w:val="chicago"/>
      </w:footnotePr>
      <w:type w:val="continuous"/>
      <w:pgSz w:w="11900" w:h="16840"/>
      <w:pgMar w:top="711" w:right="668" w:bottom="1172" w:left="7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4806" w14:textId="77777777" w:rsidR="00845360" w:rsidRDefault="00845360">
      <w:r>
        <w:separator/>
      </w:r>
    </w:p>
  </w:endnote>
  <w:endnote w:type="continuationSeparator" w:id="0">
    <w:p w14:paraId="6F10D653" w14:textId="77777777" w:rsidR="00845360" w:rsidRDefault="0084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6F3F" w14:textId="77777777" w:rsidR="00FF7246" w:rsidRDefault="00304F6D">
    <w:pPr>
      <w:spacing w:line="1" w:lineRule="exact"/>
    </w:pPr>
    <w:r>
      <w:rPr>
        <w:noProof/>
      </w:rPr>
      <mc:AlternateContent>
        <mc:Choice Requires="wps">
          <w:drawing>
            <wp:anchor distT="0" distB="0" distL="0" distR="0" simplePos="0" relativeHeight="251658240" behindDoc="1" locked="0" layoutInCell="1" allowOverlap="1" wp14:anchorId="1A08666E" wp14:editId="4F4E3AE3">
              <wp:simplePos x="0" y="0"/>
              <wp:positionH relativeFrom="page">
                <wp:posOffset>3752215</wp:posOffset>
              </wp:positionH>
              <wp:positionV relativeFrom="page">
                <wp:posOffset>9999980</wp:posOffset>
              </wp:positionV>
              <wp:extent cx="14605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46050" cy="97790"/>
                      </a:xfrm>
                      <a:prstGeom prst="rect">
                        <a:avLst/>
                      </a:prstGeom>
                      <a:noFill/>
                    </wps:spPr>
                    <wps:txbx>
                      <w:txbxContent>
                        <w:p w14:paraId="2BEB9A62" w14:textId="77777777" w:rsidR="00FF7246" w:rsidRDefault="00304F6D">
                          <w:pPr>
                            <w:pStyle w:val="Nagweklubstopka20"/>
                            <w:rPr>
                              <w:sz w:val="16"/>
                              <w:szCs w:val="16"/>
                            </w:rPr>
                          </w:pPr>
                          <w:r>
                            <w:fldChar w:fldCharType="begin"/>
                          </w:r>
                          <w:r>
                            <w:instrText xml:space="preserve"> PAGE \* MERGEFORMAT </w:instrText>
                          </w:r>
                          <w:r>
                            <w:fldChar w:fldCharType="separate"/>
                          </w:r>
                          <w:r>
                            <w:rPr>
                              <w:rStyle w:val="Nagweklubstopka2"/>
                              <w:color w:val="4D4D4F"/>
                              <w:sz w:val="16"/>
                              <w:szCs w:val="16"/>
                            </w:rPr>
                            <w:t>#</w:t>
                          </w:r>
                          <w:r>
                            <w:rPr>
                              <w:rStyle w:val="Nagweklubstopka2"/>
                              <w:color w:val="4D4D4F"/>
                              <w:sz w:val="16"/>
                              <w:szCs w:val="16"/>
                            </w:rPr>
                            <w:fldChar w:fldCharType="end"/>
                          </w:r>
                          <w:r>
                            <w:rPr>
                              <w:rStyle w:val="Nagweklubstopka2"/>
                              <w:color w:val="4D4D4F"/>
                              <w:sz w:val="16"/>
                              <w:szCs w:val="16"/>
                            </w:rPr>
                            <w:t>/4</w:t>
                          </w:r>
                        </w:p>
                      </w:txbxContent>
                    </wps:txbx>
                    <wps:bodyPr wrap="none" lIns="0" tIns="0" rIns="0" bIns="0">
                      <a:spAutoFit/>
                    </wps:bodyPr>
                  </wps:wsp>
                </a:graphicData>
              </a:graphic>
            </wp:anchor>
          </w:drawing>
        </mc:Choice>
        <mc:Fallback xmlns:arto="http://schemas.microsoft.com/office/word/2006/arto">
          <w:pict>
            <v:shapetype w14:anchorId="1A08666E" id="_x0000_t202" coordsize="21600,21600" o:spt="202" path="m,l,21600r21600,l21600,xe">
              <v:stroke joinstyle="miter"/>
              <v:path gradientshapeok="t" o:connecttype="rect"/>
            </v:shapetype>
            <v:shape id="Shape 3" o:spid="_x0000_s1030" type="#_x0000_t202" style="position:absolute;margin-left:295.45pt;margin-top:787.4pt;width:11.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" filled="f" stroked="f">
              <v:textbox style="mso-fit-shape-to-text:t" inset="0,0,0,0">
                <w:txbxContent>
                  <w:p w14:paraId="2BEB9A62" w14:textId="77777777" w:rsidR="00FF7246" w:rsidRDefault="00304F6D">
                    <w:pPr>
                      <w:pStyle w:val="Nagweklubstopka20"/>
                      <w:rPr>
                        <w:sz w:val="16"/>
                        <w:szCs w:val="16"/>
                      </w:rPr>
                    </w:pPr>
                    <w:r>
                      <w:fldChar w:fldCharType="begin"/>
                    </w:r>
                    <w:r>
                      <w:instrText xml:space="preserve"> PAGE \* MERGEFORMAT </w:instrText>
                    </w:r>
                    <w:r>
                      <w:fldChar w:fldCharType="separate"/>
                    </w:r>
                    <w:r>
                      <w:rPr>
                        <w:rStyle w:val="Nagweklubstopka2"/>
                        <w:color w:val="4D4D4F"/>
                        <w:sz w:val="16"/>
                        <w:szCs w:val="16"/>
                      </w:rPr>
                      <w:t>#</w:t>
                    </w:r>
                    <w:r>
                      <w:rPr>
                        <w:rStyle w:val="Nagweklubstopka2"/>
                        <w:color w:val="4D4D4F"/>
                        <w:sz w:val="16"/>
                        <w:szCs w:val="16"/>
                      </w:rPr>
                      <w:fldChar w:fldCharType="end"/>
                    </w:r>
                    <w:r>
                      <w:rPr>
                        <w:rStyle w:val="Nagweklubstopka2"/>
                        <w:color w:val="4D4D4F"/>
                        <w:sz w:val="16"/>
                        <w:szCs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9BFA" w14:textId="77777777" w:rsidR="00845360" w:rsidRDefault="00845360"/>
  </w:footnote>
  <w:footnote w:type="continuationSeparator" w:id="0">
    <w:p w14:paraId="6C07F89E" w14:textId="77777777" w:rsidR="00845360" w:rsidRDefault="00845360"/>
  </w:footnote>
  <w:footnote w:id="1">
    <w:p w14:paraId="4585C6F6" w14:textId="77777777" w:rsidR="00FF7246" w:rsidRPr="00DF6D6B" w:rsidRDefault="00304F6D">
      <w:pPr>
        <w:pStyle w:val="Stopka1"/>
        <w:rPr>
          <w:lang w:val="en-US"/>
        </w:rPr>
      </w:pPr>
      <w:r>
        <w:rPr>
          <w:rStyle w:val="Stopka"/>
        </w:rPr>
        <w:footnoteRef/>
      </w:r>
      <w:r w:rsidRPr="00DF6D6B">
        <w:rPr>
          <w:rStyle w:val="Stopka"/>
          <w:lang w:val="en-US"/>
        </w:rPr>
        <w:t>niepotrzebne skreślić | cross out the irrelevant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5B1B"/>
    <w:multiLevelType w:val="multilevel"/>
    <w:tmpl w:val="B400E964"/>
    <w:lvl w:ilvl="0">
      <w:start w:val="1"/>
      <w:numFmt w:val="lowerLetter"/>
      <w:lvlText w:val="%1)"/>
      <w:lvlJc w:val="left"/>
      <w:rPr>
        <w:rFonts w:ascii="Times New Roman" w:eastAsia="Times New Roman" w:hAnsi="Times New Roman" w:cs="Times New Roman"/>
        <w:b w:val="0"/>
        <w:bCs w:val="0"/>
        <w:i w:val="0"/>
        <w:iCs w:val="0"/>
        <w:smallCaps w:val="0"/>
        <w:strike w:val="0"/>
        <w:color w:val="4D4D4F"/>
        <w:spacing w:val="0"/>
        <w:w w:val="100"/>
        <w:position w:val="0"/>
        <w:sz w:val="16"/>
        <w:szCs w:val="1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FF3585"/>
    <w:multiLevelType w:val="multilevel"/>
    <w:tmpl w:val="F8822B90"/>
    <w:lvl w:ilvl="0">
      <w:start w:val="1"/>
      <w:numFmt w:val="lowerLetter"/>
      <w:lvlText w:val="%1)"/>
      <w:lvlJc w:val="left"/>
      <w:rPr>
        <w:rFonts w:ascii="Times New Roman" w:eastAsia="Times New Roman" w:hAnsi="Times New Roman" w:cs="Times New Roman"/>
        <w:b w:val="0"/>
        <w:bCs w:val="0"/>
        <w:i w:val="0"/>
        <w:iCs w:val="0"/>
        <w:smallCaps w:val="0"/>
        <w:strike w:val="0"/>
        <w:color w:val="4D4D4F"/>
        <w:spacing w:val="0"/>
        <w:w w:val="100"/>
        <w:position w:val="0"/>
        <w:sz w:val="16"/>
        <w:szCs w:val="16"/>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5851201">
    <w:abstractNumId w:val="0"/>
  </w:num>
  <w:num w:numId="2" w16cid:durableId="183232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46"/>
    <w:rsid w:val="00044D8E"/>
    <w:rsid w:val="000917EA"/>
    <w:rsid w:val="000D3217"/>
    <w:rsid w:val="001166F8"/>
    <w:rsid w:val="001F433A"/>
    <w:rsid w:val="00276B03"/>
    <w:rsid w:val="002C1B2B"/>
    <w:rsid w:val="00304F6D"/>
    <w:rsid w:val="00330F05"/>
    <w:rsid w:val="0033611A"/>
    <w:rsid w:val="00356F0C"/>
    <w:rsid w:val="00372686"/>
    <w:rsid w:val="003E4B9E"/>
    <w:rsid w:val="004502CF"/>
    <w:rsid w:val="00510805"/>
    <w:rsid w:val="00512879"/>
    <w:rsid w:val="005148D8"/>
    <w:rsid w:val="00526E79"/>
    <w:rsid w:val="0054020A"/>
    <w:rsid w:val="005B7194"/>
    <w:rsid w:val="00643942"/>
    <w:rsid w:val="00682CA4"/>
    <w:rsid w:val="007719C3"/>
    <w:rsid w:val="00815A0F"/>
    <w:rsid w:val="00845360"/>
    <w:rsid w:val="00920AC5"/>
    <w:rsid w:val="00952F1C"/>
    <w:rsid w:val="009E63B7"/>
    <w:rsid w:val="00A26E16"/>
    <w:rsid w:val="00A83F0A"/>
    <w:rsid w:val="00A904C9"/>
    <w:rsid w:val="00A90D22"/>
    <w:rsid w:val="00AF76C1"/>
    <w:rsid w:val="00B76EBE"/>
    <w:rsid w:val="00B84DBE"/>
    <w:rsid w:val="00BB7A5A"/>
    <w:rsid w:val="00C56955"/>
    <w:rsid w:val="00D2657F"/>
    <w:rsid w:val="00DF6D6B"/>
    <w:rsid w:val="00E07C29"/>
    <w:rsid w:val="00E57241"/>
    <w:rsid w:val="00E62793"/>
    <w:rsid w:val="00E87FD1"/>
    <w:rsid w:val="00FF724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D1DB"/>
  <w15:docId w15:val="{6D36D6EA-E792-4506-8B02-33E3AD30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color w:val="4D4D4F"/>
      <w:sz w:val="16"/>
      <w:szCs w:val="16"/>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color w:val="4D4D4F"/>
      <w:sz w:val="16"/>
      <w:szCs w:val="16"/>
      <w:u w:val="non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4D4D4F"/>
      <w:sz w:val="34"/>
      <w:szCs w:val="3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color w:val="4D4D4F"/>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color w:val="4D4D4F"/>
      <w:sz w:val="20"/>
      <w:szCs w:val="2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color w:val="4D4D4F"/>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color w:val="4D4D4F"/>
      <w:sz w:val="22"/>
      <w:szCs w:val="22"/>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color w:val="4D4D4F"/>
      <w:sz w:val="17"/>
      <w:szCs w:val="17"/>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color w:val="4D4D4F"/>
      <w:sz w:val="16"/>
      <w:szCs w:val="16"/>
      <w:u w:val="none"/>
    </w:rPr>
  </w:style>
  <w:style w:type="paragraph" w:customStyle="1" w:styleId="Stopka1">
    <w:name w:val="Stopka1"/>
    <w:basedOn w:val="Normalny"/>
    <w:link w:val="Stopka"/>
    <w:rPr>
      <w:rFonts w:ascii="Times New Roman" w:eastAsia="Times New Roman" w:hAnsi="Times New Roman" w:cs="Times New Roman"/>
      <w:color w:val="4D4D4F"/>
      <w:sz w:val="16"/>
      <w:szCs w:val="16"/>
    </w:rPr>
  </w:style>
  <w:style w:type="paragraph" w:customStyle="1" w:styleId="Teksttreci0">
    <w:name w:val="Tekst treści"/>
    <w:basedOn w:val="Normalny"/>
    <w:link w:val="Teksttreci"/>
    <w:pPr>
      <w:spacing w:after="140" w:line="310" w:lineRule="auto"/>
    </w:pPr>
    <w:rPr>
      <w:rFonts w:ascii="Times New Roman" w:eastAsia="Times New Roman" w:hAnsi="Times New Roman" w:cs="Times New Roman"/>
      <w:color w:val="4D4D4F"/>
      <w:sz w:val="16"/>
      <w:szCs w:val="16"/>
    </w:rPr>
  </w:style>
  <w:style w:type="paragraph" w:customStyle="1" w:styleId="Nagwek10">
    <w:name w:val="Nagłówek #1"/>
    <w:basedOn w:val="Normalny"/>
    <w:link w:val="Nagwek1"/>
    <w:pPr>
      <w:jc w:val="center"/>
      <w:outlineLvl w:val="0"/>
    </w:pPr>
    <w:rPr>
      <w:rFonts w:ascii="Calibri" w:eastAsia="Calibri" w:hAnsi="Calibri" w:cs="Calibri"/>
      <w:b/>
      <w:bCs/>
      <w:color w:val="4D4D4F"/>
      <w:sz w:val="34"/>
      <w:szCs w:val="34"/>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20">
    <w:name w:val="Nagłówek #2"/>
    <w:basedOn w:val="Normalny"/>
    <w:link w:val="Nagwek2"/>
    <w:pPr>
      <w:spacing w:after="490"/>
      <w:jc w:val="center"/>
      <w:outlineLvl w:val="1"/>
    </w:pPr>
    <w:rPr>
      <w:rFonts w:ascii="Times New Roman" w:eastAsia="Times New Roman" w:hAnsi="Times New Roman" w:cs="Times New Roman"/>
      <w:color w:val="4D4D4F"/>
    </w:rPr>
  </w:style>
  <w:style w:type="paragraph" w:customStyle="1" w:styleId="Nagwek40">
    <w:name w:val="Nagłówek #4"/>
    <w:basedOn w:val="Normalny"/>
    <w:link w:val="Nagwek4"/>
    <w:pPr>
      <w:outlineLvl w:val="3"/>
    </w:pPr>
    <w:rPr>
      <w:rFonts w:ascii="Times New Roman" w:eastAsia="Times New Roman" w:hAnsi="Times New Roman" w:cs="Times New Roman"/>
      <w:color w:val="4D4D4F"/>
      <w:sz w:val="20"/>
      <w:szCs w:val="20"/>
    </w:rPr>
  </w:style>
  <w:style w:type="paragraph" w:customStyle="1" w:styleId="Teksttreci20">
    <w:name w:val="Tekst treści (2)"/>
    <w:basedOn w:val="Normalny"/>
    <w:link w:val="Teksttreci2"/>
    <w:pPr>
      <w:spacing w:after="160" w:line="276" w:lineRule="auto"/>
    </w:pPr>
    <w:rPr>
      <w:rFonts w:ascii="Times New Roman" w:eastAsia="Times New Roman" w:hAnsi="Times New Roman" w:cs="Times New Roman"/>
      <w:color w:val="4D4D4F"/>
      <w:sz w:val="18"/>
      <w:szCs w:val="18"/>
    </w:rPr>
  </w:style>
  <w:style w:type="paragraph" w:customStyle="1" w:styleId="Teksttreci40">
    <w:name w:val="Tekst treści (4)"/>
    <w:basedOn w:val="Normalny"/>
    <w:link w:val="Teksttreci4"/>
    <w:pPr>
      <w:spacing w:after="240"/>
      <w:jc w:val="center"/>
    </w:pPr>
    <w:rPr>
      <w:rFonts w:ascii="Times New Roman" w:eastAsia="Times New Roman" w:hAnsi="Times New Roman" w:cs="Times New Roman"/>
      <w:color w:val="4D4D4F"/>
      <w:sz w:val="22"/>
      <w:szCs w:val="22"/>
    </w:rPr>
  </w:style>
  <w:style w:type="paragraph" w:customStyle="1" w:styleId="Nagwek30">
    <w:name w:val="Nagłówek #3"/>
    <w:basedOn w:val="Normalny"/>
    <w:link w:val="Nagwek3"/>
    <w:pPr>
      <w:spacing w:after="140" w:line="293" w:lineRule="auto"/>
      <w:outlineLvl w:val="2"/>
    </w:pPr>
    <w:rPr>
      <w:rFonts w:ascii="Times New Roman" w:eastAsia="Times New Roman" w:hAnsi="Times New Roman" w:cs="Times New Roman"/>
      <w:b/>
      <w:bCs/>
      <w:color w:val="4D4D4F"/>
      <w:sz w:val="17"/>
      <w:szCs w:val="17"/>
    </w:rPr>
  </w:style>
  <w:style w:type="paragraph" w:customStyle="1" w:styleId="Teksttreci30">
    <w:name w:val="Tekst treści (3)"/>
    <w:basedOn w:val="Normalny"/>
    <w:link w:val="Teksttreci3"/>
    <w:pPr>
      <w:ind w:right="290"/>
      <w:jc w:val="right"/>
    </w:pPr>
    <w:rPr>
      <w:rFonts w:ascii="Calibri" w:eastAsia="Calibri" w:hAnsi="Calibri" w:cs="Calibri"/>
      <w:color w:val="4D4D4F"/>
      <w:sz w:val="16"/>
      <w:szCs w:val="16"/>
    </w:rPr>
  </w:style>
  <w:style w:type="table" w:styleId="Tabela-Siatka">
    <w:name w:val="Table Grid"/>
    <w:basedOn w:val="Standardowy"/>
    <w:uiPriority w:val="39"/>
    <w:rsid w:val="00DF6D6B"/>
    <w:pPr>
      <w:widowControl/>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C1B2B"/>
    <w:rPr>
      <w:sz w:val="16"/>
      <w:szCs w:val="16"/>
    </w:rPr>
  </w:style>
  <w:style w:type="paragraph" w:styleId="Tekstkomentarza">
    <w:name w:val="annotation text"/>
    <w:basedOn w:val="Normalny"/>
    <w:link w:val="TekstkomentarzaZnak"/>
    <w:uiPriority w:val="99"/>
    <w:unhideWhenUsed/>
    <w:rsid w:val="002C1B2B"/>
    <w:rPr>
      <w:sz w:val="20"/>
      <w:szCs w:val="20"/>
    </w:rPr>
  </w:style>
  <w:style w:type="character" w:customStyle="1" w:styleId="TekstkomentarzaZnak">
    <w:name w:val="Tekst komentarza Znak"/>
    <w:basedOn w:val="Domylnaczcionkaakapitu"/>
    <w:link w:val="Tekstkomentarza"/>
    <w:uiPriority w:val="99"/>
    <w:rsid w:val="002C1B2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2C1B2B"/>
    <w:rPr>
      <w:b/>
      <w:bCs/>
    </w:rPr>
  </w:style>
  <w:style w:type="character" w:customStyle="1" w:styleId="TematkomentarzaZnak">
    <w:name w:val="Temat komentarza Znak"/>
    <w:basedOn w:val="TekstkomentarzaZnak"/>
    <w:link w:val="Tematkomentarza"/>
    <w:uiPriority w:val="99"/>
    <w:semiHidden/>
    <w:rsid w:val="002C1B2B"/>
    <w:rPr>
      <w:b/>
      <w:bCs/>
      <w:color w:val="000000"/>
      <w:sz w:val="20"/>
      <w:szCs w:val="20"/>
    </w:rPr>
  </w:style>
  <w:style w:type="paragraph" w:styleId="Nagwek">
    <w:name w:val="header"/>
    <w:basedOn w:val="Normalny"/>
    <w:link w:val="NagwekZnak"/>
    <w:uiPriority w:val="99"/>
    <w:semiHidden/>
    <w:unhideWhenUsed/>
    <w:rsid w:val="00510805"/>
    <w:pPr>
      <w:tabs>
        <w:tab w:val="center" w:pos="4536"/>
        <w:tab w:val="right" w:pos="9072"/>
      </w:tabs>
    </w:pPr>
  </w:style>
  <w:style w:type="character" w:customStyle="1" w:styleId="NagwekZnak">
    <w:name w:val="Nagłówek Znak"/>
    <w:basedOn w:val="Domylnaczcionkaakapitu"/>
    <w:link w:val="Nagwek"/>
    <w:uiPriority w:val="99"/>
    <w:semiHidden/>
    <w:rsid w:val="00510805"/>
    <w:rPr>
      <w:color w:val="000000"/>
    </w:rPr>
  </w:style>
  <w:style w:type="paragraph" w:styleId="Stopka0">
    <w:name w:val="footer"/>
    <w:basedOn w:val="Normalny"/>
    <w:link w:val="StopkaZnak"/>
    <w:uiPriority w:val="99"/>
    <w:semiHidden/>
    <w:unhideWhenUsed/>
    <w:rsid w:val="00510805"/>
    <w:pPr>
      <w:tabs>
        <w:tab w:val="center" w:pos="4536"/>
        <w:tab w:val="right" w:pos="9072"/>
      </w:tabs>
    </w:pPr>
  </w:style>
  <w:style w:type="character" w:customStyle="1" w:styleId="StopkaZnak">
    <w:name w:val="Stopka Znak"/>
    <w:basedOn w:val="Domylnaczcionkaakapitu"/>
    <w:link w:val="Stopka0"/>
    <w:uiPriority w:val="99"/>
    <w:semiHidden/>
    <w:rsid w:val="0051080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d@usz.edu.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ktorat@usz.edu.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ktorat@usz.edu.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od@usz.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7" ma:contentTypeDescription="Utwórz nowy dokument." ma:contentTypeScope="" ma:versionID="f4542a25102fb0f408a93f503b2f551d">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5473d3a38f4b21ce1f4953ce9bc675fa"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45E63-5AD9-4CBF-8B92-7C6344AEF728}">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customXml/itemProps2.xml><?xml version="1.0" encoding="utf-8"?>
<ds:datastoreItem xmlns:ds="http://schemas.openxmlformats.org/officeDocument/2006/customXml" ds:itemID="{A2475C80-DB5C-4DEF-8C32-F26A82DAA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26FC9-EF7C-4E72-A921-4E10E5779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2013</Words>
  <Characters>12083</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2023-Pelnomocnictwo-do-doreczen.pdf</vt:lpstr>
    </vt:vector>
  </TitlesOfParts>
  <Company>Uniwersytet Szczeciński</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2023-Pelnomocnictwo-do-doreczen.pdf</dc:title>
  <dc:subject/>
  <dc:creator>Magdalena KokociDska</dc:creator>
  <cp:keywords/>
  <cp:lastModifiedBy>Konrad Liskowacki</cp:lastModifiedBy>
  <cp:revision>10</cp:revision>
  <dcterms:created xsi:type="dcterms:W3CDTF">2026-02-18T00:44:00Z</dcterms:created>
  <dcterms:modified xsi:type="dcterms:W3CDTF">2026-04-14T11:41:00Z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